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327"/>
        <w:gridCol w:w="2310"/>
        <w:gridCol w:w="2321"/>
      </w:tblGrid>
      <w:tr w:rsidR="00370033" w14:paraId="23B6D473" w14:textId="77777777" w:rsidTr="00A4415E">
        <w:tc>
          <w:tcPr>
            <w:tcW w:w="2352" w:type="dxa"/>
            <w:vAlign w:val="center"/>
          </w:tcPr>
          <w:p w14:paraId="14648AD5" w14:textId="56A7E20D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408AA53B" wp14:editId="71E0C30E">
                  <wp:extent cx="990600" cy="514350"/>
                  <wp:effectExtent l="0" t="0" r="0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702ED755" w14:textId="6BB75AEB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B705317" wp14:editId="0DD97DAF">
                  <wp:extent cx="1282700" cy="425450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5007BC6F" w14:textId="19DCE6CE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5716FFD7" wp14:editId="6E6AFF9C">
                  <wp:extent cx="1231900" cy="361950"/>
                  <wp:effectExtent l="0" t="0" r="0" b="0"/>
                  <wp:docPr id="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53D4BF2C" w14:textId="1329161A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3F36D78C" wp14:editId="7DC895D5">
                  <wp:extent cx="1263650" cy="412750"/>
                  <wp:effectExtent l="0" t="0" r="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92549C">
      <w:pPr>
        <w:pBdr>
          <w:bottom w:val="single" w:sz="4" w:space="1" w:color="auto"/>
        </w:pBdr>
        <w:spacing w:before="1080" w:after="480"/>
        <w:jc w:val="center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1C5CAC01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5B2EA661" w14:textId="77777777" w:rsidR="00616912" w:rsidRPr="00616912" w:rsidRDefault="00616912" w:rsidP="00616912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422A3AB9" w14:textId="4B64494B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pn. „</w:t>
      </w:r>
      <w:r w:rsidRPr="004A4154">
        <w:rPr>
          <w:rFonts w:cs="Calibri"/>
          <w:i/>
          <w:sz w:val="20"/>
          <w:szCs w:val="24"/>
        </w:rPr>
        <w:fldChar w:fldCharType="begin" w:fldLock="1"/>
      </w:r>
      <w:r w:rsidRPr="004A4154">
        <w:rPr>
          <w:rFonts w:cs="Calibri"/>
          <w:i/>
          <w:sz w:val="20"/>
          <w:szCs w:val="24"/>
        </w:rPr>
        <w:instrText xml:space="preserve"> INCLUDETEXT "../infobaza.doc</w:instrText>
      </w:r>
      <w:r w:rsidR="00D04ECD" w:rsidRPr="004A4154">
        <w:rPr>
          <w:rFonts w:cs="Calibri"/>
          <w:i/>
          <w:sz w:val="20"/>
          <w:szCs w:val="24"/>
        </w:rPr>
        <w:instrText>m</w:instrText>
      </w:r>
      <w:r w:rsidRPr="004A4154">
        <w:rPr>
          <w:rFonts w:cs="Calibri"/>
          <w:i/>
          <w:sz w:val="20"/>
          <w:szCs w:val="24"/>
        </w:rPr>
        <w:instrText xml:space="preserve">" temat \* MERGEFORMAT </w:instrText>
      </w:r>
      <w:r w:rsidRPr="004A4154">
        <w:rPr>
          <w:rFonts w:cs="Calibri"/>
          <w:i/>
          <w:sz w:val="20"/>
          <w:szCs w:val="24"/>
        </w:rPr>
        <w:fldChar w:fldCharType="separate"/>
      </w:r>
      <w:r w:rsidR="00985DF5" w:rsidRPr="00985DF5">
        <w:rPr>
          <w:rFonts w:cs="Calibri"/>
          <w:i/>
          <w:sz w:val="20"/>
          <w:szCs w:val="24"/>
        </w:rPr>
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(</w:t>
      </w:r>
      <w:proofErr w:type="spellStart"/>
      <w:r w:rsidR="00985DF5" w:rsidRPr="00985DF5">
        <w:rPr>
          <w:rFonts w:cs="Calibri"/>
          <w:i/>
          <w:sz w:val="20"/>
          <w:szCs w:val="24"/>
        </w:rPr>
        <w:t>optopneumatycznego</w:t>
      </w:r>
      <w:proofErr w:type="spellEnd"/>
      <w:r w:rsidR="00985DF5" w:rsidRPr="00985DF5">
        <w:rPr>
          <w:rFonts w:cs="Calibri"/>
          <w:i/>
          <w:sz w:val="20"/>
          <w:szCs w:val="24"/>
        </w:rPr>
        <w:t xml:space="preserve"> metali żelaznych i nieżelaznych)”</w:t>
      </w:r>
      <w:r w:rsidRPr="004A4154">
        <w:rPr>
          <w:rFonts w:cs="Calibri"/>
          <w:i/>
          <w:sz w:val="20"/>
          <w:szCs w:val="24"/>
        </w:rPr>
        <w:fldChar w:fldCharType="end"/>
      </w:r>
    </w:p>
    <w:p w14:paraId="672131CD" w14:textId="77777777" w:rsidR="00182CB4" w:rsidRPr="004A4154" w:rsidRDefault="00182CB4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1AB9CFC9" w14:textId="77777777" w:rsidTr="00A4415E">
        <w:tc>
          <w:tcPr>
            <w:tcW w:w="2352" w:type="dxa"/>
            <w:vAlign w:val="center"/>
          </w:tcPr>
          <w:p w14:paraId="58C2245D" w14:textId="62CAB62C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777C91DE" wp14:editId="35B45918">
                  <wp:extent cx="990600" cy="5143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2AF9EF62" w14:textId="26C2A2B9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0F4DFCC" wp14:editId="36383E81">
                  <wp:extent cx="1282700" cy="4254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51615625" w14:textId="30CEB78D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4D3A492F" wp14:editId="47C0216A">
                  <wp:extent cx="1231900" cy="3619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1E32B797" w14:textId="1545C70F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50167321" wp14:editId="4EC922B8">
                  <wp:extent cx="1263650" cy="4127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030F5968" w14:textId="6B660AAC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„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temat \* MERGEFORMAT </w:instrText>
      </w:r>
      <w:r w:rsidRPr="004A4154">
        <w:rPr>
          <w:rFonts w:cs="Calibri"/>
          <w:i/>
          <w:sz w:val="20"/>
        </w:rPr>
        <w:fldChar w:fldCharType="separate"/>
      </w:r>
      <w:bookmarkStart w:id="1" w:name="temat"/>
      <w:r w:rsidR="00985DF5" w:rsidRPr="00985DF5">
        <w:rPr>
          <w:rFonts w:cs="Calibri"/>
          <w:i/>
          <w:sz w:val="20"/>
        </w:rPr>
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(</w:t>
      </w:r>
      <w:proofErr w:type="spellStart"/>
      <w:r w:rsidR="00985DF5" w:rsidRPr="00985DF5">
        <w:rPr>
          <w:rFonts w:cs="Calibri"/>
          <w:i/>
          <w:sz w:val="20"/>
        </w:rPr>
        <w:t>optopneumatycznego</w:t>
      </w:r>
      <w:proofErr w:type="spellEnd"/>
      <w:r w:rsidR="00985DF5" w:rsidRPr="00985DF5">
        <w:rPr>
          <w:rFonts w:cs="Calibri"/>
          <w:i/>
          <w:sz w:val="20"/>
        </w:rPr>
        <w:t xml:space="preserve"> metali żelaznych i nieżelaznych)”</w:t>
      </w:r>
      <w:bookmarkEnd w:id="1"/>
      <w:r w:rsidRPr="004A4154">
        <w:rPr>
          <w:rFonts w:cs="Calibri"/>
          <w:i/>
          <w:sz w:val="20"/>
        </w:rPr>
        <w:fldChar w:fldCharType="end"/>
      </w:r>
      <w:r w:rsidRPr="004A4154">
        <w:rPr>
          <w:rFonts w:cs="Calibri"/>
          <w:i/>
          <w:sz w:val="20"/>
        </w:rPr>
        <w:t>”</w:t>
      </w:r>
      <w:r w:rsidRPr="004A4154">
        <w:rPr>
          <w:rFonts w:cs="Calibri"/>
          <w:sz w:val="20"/>
        </w:rPr>
        <w:t xml:space="preserve">,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985DF5" w:rsidRPr="00985DF5">
        <w:rPr>
          <w:rFonts w:cs="Calibri"/>
          <w:i/>
          <w:sz w:val="20"/>
        </w:rPr>
        <w:t>CR.271.4.2020</w:t>
      </w:r>
      <w:r w:rsidRPr="004A4154">
        <w:rPr>
          <w:rFonts w:cs="Calibri"/>
          <w:i/>
          <w:sz w:val="20"/>
        </w:rPr>
        <w:fldChar w:fldCharType="end"/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1B4296">
              <w:rPr>
                <w:rFonts w:cs="Calibri"/>
                <w:b/>
                <w:sz w:val="14"/>
                <w:szCs w:val="16"/>
              </w:rPr>
            </w:r>
            <w:r w:rsidR="001B4296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1B4296">
              <w:rPr>
                <w:rFonts w:cs="Calibri"/>
                <w:b/>
                <w:sz w:val="14"/>
                <w:szCs w:val="16"/>
              </w:rPr>
            </w:r>
            <w:r w:rsidR="001B4296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155997E" w14:textId="1FC43792" w:rsidR="00AA2A86" w:rsidRPr="00D5130A" w:rsidRDefault="00325A19" w:rsidP="00AA2A86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0"/>
        </w:rPr>
        <w:br w:type="column"/>
      </w:r>
      <w:r w:rsidR="00AA2A86" w:rsidRPr="004A4154">
        <w:rPr>
          <w:rFonts w:cs="Calibri"/>
          <w:b/>
          <w:i/>
          <w:sz w:val="22"/>
        </w:rPr>
        <w:lastRenderedPageBreak/>
        <w:t>Oferowane wynagrodzenie ryczałtowe za dostarczenie kompletnego przedmiotu zamówienia: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30"/>
        <w:gridCol w:w="3940"/>
        <w:gridCol w:w="992"/>
      </w:tblGrid>
      <w:tr w:rsidR="004A4154" w:rsidRPr="004A4154" w14:paraId="26ACD840" w14:textId="77777777" w:rsidTr="00D5130A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70077C" w14:textId="77777777" w:rsidR="004A4154" w:rsidRPr="004A4154" w:rsidRDefault="004A4154" w:rsidP="00CF23DA">
            <w:pPr>
              <w:spacing w:before="60" w:after="60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Koszt netto</w:t>
            </w:r>
            <w:r w:rsidRPr="004A4154">
              <w:rPr>
                <w:rFonts w:cs="Calibri"/>
                <w:sz w:val="22"/>
              </w:rPr>
              <w:t xml:space="preserve"> (bez podatku VAT)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BFFF5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720A9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i/>
                <w:sz w:val="22"/>
              </w:rPr>
              <w:t>zł</w:t>
            </w:r>
          </w:p>
        </w:tc>
      </w:tr>
      <w:tr w:rsidR="004A4154" w:rsidRPr="004A4154" w14:paraId="6DD6ABEC" w14:textId="77777777" w:rsidTr="00D5130A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F0D575" w14:textId="77777777" w:rsidR="004A4154" w:rsidRPr="004A4154" w:rsidRDefault="004A4154" w:rsidP="00CF23DA">
            <w:pPr>
              <w:spacing w:before="60" w:after="60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Koszt brutto</w:t>
            </w:r>
            <w:r w:rsidRPr="004A4154">
              <w:rPr>
                <w:rFonts w:cs="Calibri"/>
                <w:sz w:val="22"/>
              </w:rPr>
              <w:t xml:space="preserve"> (z podatkiem VAT)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9CAE9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A2B93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i/>
                <w:sz w:val="22"/>
              </w:rPr>
              <w:t>zł</w:t>
            </w:r>
          </w:p>
        </w:tc>
      </w:tr>
      <w:tr w:rsidR="004A4154" w:rsidRPr="004A4154" w14:paraId="6CB8538A" w14:textId="77777777" w:rsidTr="00D5130A"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8E70F2" w14:textId="77777777" w:rsidR="004A4154" w:rsidRPr="004A4154" w:rsidRDefault="004A4154" w:rsidP="00CF23DA">
            <w:pPr>
              <w:spacing w:before="120" w:after="120"/>
              <w:jc w:val="left"/>
              <w:rPr>
                <w:rFonts w:cs="Calibri"/>
                <w:i/>
                <w:sz w:val="22"/>
              </w:rPr>
            </w:pPr>
            <w:r w:rsidRPr="004A4154">
              <w:rPr>
                <w:rFonts w:cs="Calibri"/>
                <w:i/>
                <w:sz w:val="22"/>
              </w:rPr>
              <w:t>Słownie koszt brutto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69BE0" w14:textId="77777777" w:rsidR="00BD0F65" w:rsidRPr="00BD0F65" w:rsidRDefault="00BD0F65" w:rsidP="00BD0F65">
            <w:pPr>
              <w:jc w:val="left"/>
              <w:rPr>
                <w:rFonts w:cs="Calibri"/>
                <w:bCs/>
                <w:i/>
                <w:sz w:val="20"/>
                <w:szCs w:val="20"/>
              </w:rPr>
            </w:pPr>
          </w:p>
          <w:p w14:paraId="1DF575E3" w14:textId="71264AC9" w:rsidR="00BD0F65" w:rsidRPr="00BD0F65" w:rsidRDefault="00BD0F65" w:rsidP="00BD0F65">
            <w:pPr>
              <w:jc w:val="left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</w:tbl>
    <w:p w14:paraId="5E0E6CA5" w14:textId="66B75C57" w:rsidR="00AA2A86" w:rsidRPr="00D5130A" w:rsidRDefault="00AA2A86" w:rsidP="004A4154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 xml:space="preserve">Oferowany </w:t>
      </w:r>
      <w:r w:rsidR="00E242D0">
        <w:rPr>
          <w:rFonts w:cs="Calibri"/>
          <w:b/>
          <w:i/>
          <w:sz w:val="22"/>
        </w:rPr>
        <w:t>okres</w:t>
      </w:r>
      <w:r w:rsidRPr="004A4154">
        <w:rPr>
          <w:rFonts w:cs="Calibri"/>
          <w:b/>
          <w:i/>
          <w:sz w:val="22"/>
        </w:rPr>
        <w:t xml:space="preserve"> gwarancji jakości</w:t>
      </w:r>
      <w:r w:rsidR="00E242D0">
        <w:rPr>
          <w:rFonts w:cs="Calibri"/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67"/>
        <w:gridCol w:w="992"/>
        <w:gridCol w:w="1872"/>
      </w:tblGrid>
      <w:tr w:rsidR="004A4154" w:rsidRPr="004A4154" w14:paraId="23DABFE1" w14:textId="77777777" w:rsidTr="007A405E"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F8526C" w14:textId="0D1187C0" w:rsidR="004A4154" w:rsidRPr="004A4154" w:rsidRDefault="004A4154" w:rsidP="00CF23DA">
            <w:pPr>
              <w:spacing w:before="120" w:after="120"/>
              <w:ind w:left="31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Oferowany okres gwarancji</w:t>
            </w:r>
            <w:r w:rsidR="007A405E" w:rsidRPr="007A405E">
              <w:rPr>
                <w:rFonts w:cs="Calibri"/>
                <w:bCs/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EC3F0" w14:textId="77777777" w:rsidR="004A4154" w:rsidRPr="004A4154" w:rsidRDefault="004A4154" w:rsidP="00CF23DA">
            <w:pPr>
              <w:spacing w:before="120" w:after="120"/>
              <w:ind w:right="31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1872" w:type="dxa"/>
            <w:tcBorders>
              <w:left w:val="single" w:sz="12" w:space="0" w:color="auto"/>
            </w:tcBorders>
            <w:shd w:val="clear" w:color="auto" w:fill="auto"/>
          </w:tcPr>
          <w:p w14:paraId="342FABB3" w14:textId="34F04DE6" w:rsidR="004A4154" w:rsidRPr="004A4154" w:rsidRDefault="004A4154" w:rsidP="00CF23DA">
            <w:pPr>
              <w:spacing w:before="120" w:after="120"/>
              <w:ind w:right="38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miesięcy</w:t>
            </w:r>
          </w:p>
        </w:tc>
      </w:tr>
      <w:tr w:rsidR="004A4154" w:rsidRPr="004A4154" w14:paraId="3781969C" w14:textId="77777777" w:rsidTr="004A0DD1">
        <w:tc>
          <w:tcPr>
            <w:tcW w:w="8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C9BCC" w14:textId="150EF873" w:rsidR="004A4154" w:rsidRPr="004A4154" w:rsidRDefault="00AE7880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</w:rPr>
            </w:pPr>
            <w:r>
              <w:rPr>
                <w:rFonts w:cs="Calibri"/>
                <w:bCs/>
                <w:i/>
                <w:sz w:val="16"/>
                <w:szCs w:val="16"/>
                <w:u w:val="single"/>
              </w:rPr>
              <w:t xml:space="preserve">Uwaga! </w:t>
            </w:r>
            <w:r w:rsidR="004A4154" w:rsidRPr="004A4154">
              <w:rPr>
                <w:rFonts w:cs="Calibri"/>
                <w:bCs/>
                <w:i/>
                <w:sz w:val="16"/>
                <w:szCs w:val="16"/>
              </w:rPr>
              <w:t>Minimalny okres gwarancji to 24 miesiące.</w:t>
            </w:r>
          </w:p>
        </w:tc>
      </w:tr>
      <w:tr w:rsidR="004A0DD1" w:rsidRPr="004A4154" w14:paraId="2945BF7A" w14:textId="77777777" w:rsidTr="004A0DD1">
        <w:tc>
          <w:tcPr>
            <w:tcW w:w="881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8B40E7" w14:textId="4536100C" w:rsidR="004A0DD1" w:rsidRPr="004A0DD1" w:rsidRDefault="004A0DD1" w:rsidP="004A0DD1">
            <w:pPr>
              <w:spacing w:before="120" w:after="120"/>
              <w:ind w:left="31"/>
              <w:jc w:val="left"/>
              <w:rPr>
                <w:rFonts w:cs="Calibri"/>
                <w:b/>
                <w:sz w:val="22"/>
              </w:rPr>
            </w:pPr>
            <w:r w:rsidRPr="004A0DD1">
              <w:rPr>
                <w:rFonts w:cs="Calibri"/>
                <w:b/>
                <w:sz w:val="22"/>
              </w:rPr>
              <w:t>Gwaran</w:t>
            </w:r>
            <w:r>
              <w:rPr>
                <w:rFonts w:cs="Calibri"/>
                <w:b/>
                <w:sz w:val="22"/>
              </w:rPr>
              <w:t>tem będzie wykonawca oraz a w następującym zakresie</w:t>
            </w:r>
            <w:r w:rsidR="00433AF9">
              <w:rPr>
                <w:rFonts w:cs="Calibri"/>
                <w:b/>
                <w:sz w:val="22"/>
              </w:rPr>
              <w:t xml:space="preserve"> </w:t>
            </w:r>
            <w:r w:rsidR="00433AF9" w:rsidRPr="00433AF9">
              <w:rPr>
                <w:rFonts w:cs="Calibri"/>
                <w:bCs/>
                <w:i/>
                <w:iCs/>
                <w:sz w:val="22"/>
              </w:rPr>
              <w:t>(jeżeli dotyczy)</w:t>
            </w:r>
            <w:r>
              <w:rPr>
                <w:rFonts w:cs="Calibri"/>
                <w:b/>
                <w:sz w:val="22"/>
              </w:rPr>
              <w:t>:</w:t>
            </w:r>
            <w:r w:rsidRPr="004A0DD1">
              <w:rPr>
                <w:rFonts w:cs="Calibri"/>
                <w:b/>
                <w:sz w:val="22"/>
              </w:rPr>
              <w:t xml:space="preserve"> </w:t>
            </w:r>
          </w:p>
        </w:tc>
      </w:tr>
      <w:tr w:rsidR="004A0DD1" w:rsidRPr="004A4154" w14:paraId="68E43D07" w14:textId="77777777" w:rsidTr="004A0DD1">
        <w:trPr>
          <w:trHeight w:val="214"/>
        </w:trPr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7B27F4" w14:textId="5F9AD7F3" w:rsidR="004A0DD1" w:rsidRPr="004A0DD1" w:rsidRDefault="004A0DD1" w:rsidP="004A0DD1">
            <w:pPr>
              <w:spacing w:before="60" w:after="60"/>
              <w:ind w:left="35"/>
              <w:jc w:val="center"/>
              <w:rPr>
                <w:rFonts w:cs="Calibri"/>
                <w:bCs/>
                <w:i/>
                <w:sz w:val="16"/>
                <w:szCs w:val="16"/>
              </w:rPr>
            </w:pPr>
            <w:r w:rsidRPr="004A0DD1">
              <w:rPr>
                <w:rFonts w:cs="Calibri"/>
                <w:bCs/>
                <w:i/>
                <w:sz w:val="16"/>
                <w:szCs w:val="16"/>
              </w:rPr>
              <w:t>zakres</w:t>
            </w:r>
          </w:p>
        </w:tc>
        <w:tc>
          <w:tcPr>
            <w:tcW w:w="28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B88572" w14:textId="3C61698E" w:rsidR="004A0DD1" w:rsidRPr="004A0DD1" w:rsidRDefault="004A0DD1" w:rsidP="004A0DD1">
            <w:pPr>
              <w:spacing w:before="60" w:after="60"/>
              <w:ind w:left="35"/>
              <w:jc w:val="center"/>
              <w:rPr>
                <w:rFonts w:cs="Calibri"/>
                <w:bCs/>
                <w:i/>
                <w:sz w:val="16"/>
                <w:szCs w:val="16"/>
              </w:rPr>
            </w:pPr>
            <w:r>
              <w:rPr>
                <w:rFonts w:cs="Calibri"/>
                <w:bCs/>
                <w:i/>
                <w:sz w:val="16"/>
                <w:szCs w:val="16"/>
              </w:rPr>
              <w:t>n</w:t>
            </w:r>
            <w:r w:rsidRPr="004A0DD1">
              <w:rPr>
                <w:rFonts w:cs="Calibri"/>
                <w:bCs/>
                <w:i/>
                <w:sz w:val="16"/>
                <w:szCs w:val="16"/>
              </w:rPr>
              <w:t xml:space="preserve">azwa </w:t>
            </w:r>
            <w:r>
              <w:rPr>
                <w:rFonts w:cs="Calibri"/>
                <w:bCs/>
                <w:i/>
                <w:sz w:val="16"/>
                <w:szCs w:val="16"/>
              </w:rPr>
              <w:t>i adres (producenta/importera)</w:t>
            </w:r>
          </w:p>
        </w:tc>
      </w:tr>
      <w:tr w:rsidR="004A0DD1" w:rsidRPr="004A4154" w14:paraId="74429375" w14:textId="77777777" w:rsidTr="004A0DD1">
        <w:trPr>
          <w:trHeight w:val="214"/>
        </w:trPr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CFA27C" w14:textId="77777777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8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99619E" w14:textId="77777777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</w:tr>
      <w:tr w:rsidR="004A0DD1" w:rsidRPr="004A4154" w14:paraId="48E6D8E3" w14:textId="77777777" w:rsidTr="004A0DD1">
        <w:trPr>
          <w:trHeight w:val="214"/>
        </w:trPr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F50BE" w14:textId="77777777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8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897F56" w14:textId="77777777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</w:tr>
      <w:tr w:rsidR="004A0DD1" w:rsidRPr="004A4154" w14:paraId="14021EF2" w14:textId="77777777" w:rsidTr="004A0DD1">
        <w:trPr>
          <w:trHeight w:val="213"/>
        </w:trPr>
        <w:tc>
          <w:tcPr>
            <w:tcW w:w="595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DD03D5" w14:textId="77777777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86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BDEB8B" w14:textId="4163C082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</w:tr>
    </w:tbl>
    <w:p w14:paraId="71AEBEF8" w14:textId="45089948" w:rsidR="00AA2A86" w:rsidRPr="004A4154" w:rsidRDefault="00AA2A86" w:rsidP="00AA2A86">
      <w:pPr>
        <w:spacing w:before="120"/>
        <w:ind w:left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>Oświadczam, że deklaruję udzielenie gwarancji na warunkach spełniających wymagania określone w SIWZ.</w:t>
      </w:r>
    </w:p>
    <w:p w14:paraId="2FD9AA00" w14:textId="15A32A3C" w:rsidR="004A4154" w:rsidRPr="00D5130A" w:rsidRDefault="002B6082" w:rsidP="004A4154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Cs/>
          <w:iCs/>
          <w:sz w:val="22"/>
        </w:rPr>
      </w:pPr>
      <w:r>
        <w:rPr>
          <w:rFonts w:cs="Calibri"/>
          <w:b/>
          <w:i/>
          <w:sz w:val="22"/>
        </w:rPr>
        <w:t>M</w:t>
      </w:r>
      <w:r w:rsidR="00D5130A" w:rsidRPr="00D5130A">
        <w:rPr>
          <w:rFonts w:cs="Calibri"/>
          <w:b/>
          <w:i/>
          <w:sz w:val="22"/>
        </w:rPr>
        <w:t>odel/typ i producent zaoferowanych</w:t>
      </w:r>
      <w:r w:rsidR="004A4154" w:rsidRPr="004A4154">
        <w:rPr>
          <w:rFonts w:cs="Calibri"/>
          <w:b/>
          <w:i/>
          <w:sz w:val="22"/>
        </w:rPr>
        <w:t>.</w:t>
      </w: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543"/>
        <w:gridCol w:w="5274"/>
      </w:tblGrid>
      <w:tr w:rsidR="004A4154" w:rsidRPr="004A4154" w14:paraId="447163A8" w14:textId="77777777" w:rsidTr="005C2560">
        <w:tc>
          <w:tcPr>
            <w:tcW w:w="3543" w:type="dxa"/>
            <w:shd w:val="clear" w:color="auto" w:fill="auto"/>
            <w:vAlign w:val="center"/>
          </w:tcPr>
          <w:p w14:paraId="7780AF9C" w14:textId="50DFF37C" w:rsidR="004A4154" w:rsidRPr="004A4154" w:rsidRDefault="00D5130A" w:rsidP="00D5130A">
            <w:pPr>
              <w:spacing w:before="120" w:after="12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Urządzenie</w:t>
            </w:r>
          </w:p>
        </w:tc>
        <w:tc>
          <w:tcPr>
            <w:tcW w:w="5274" w:type="dxa"/>
            <w:vAlign w:val="center"/>
          </w:tcPr>
          <w:p w14:paraId="1EDDF79F" w14:textId="4AD9D9AF" w:rsidR="004A4154" w:rsidRPr="004A4154" w:rsidRDefault="00D5130A" w:rsidP="00D5130A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Model/typ</w:t>
            </w:r>
          </w:p>
        </w:tc>
      </w:tr>
      <w:tr w:rsidR="00D5130A" w:rsidRPr="004A4154" w14:paraId="373F772C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3094B53F" w14:textId="32781DE0" w:rsidR="00D5130A" w:rsidRPr="00985DF5" w:rsidRDefault="005C2560" w:rsidP="00CF23DA">
            <w:pPr>
              <w:spacing w:before="120" w:after="12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S</w:t>
            </w:r>
            <w:r w:rsidR="00BD0F65" w:rsidRPr="00985DF5">
              <w:rPr>
                <w:rFonts w:cs="Calibri"/>
                <w:b/>
                <w:sz w:val="20"/>
                <w:szCs w:val="20"/>
              </w:rPr>
              <w:t xml:space="preserve">eparatory </w:t>
            </w:r>
            <w:proofErr w:type="spellStart"/>
            <w:r w:rsidR="00BD0F65" w:rsidRPr="00985DF5">
              <w:rPr>
                <w:rFonts w:cs="Calibri"/>
                <w:b/>
                <w:sz w:val="20"/>
                <w:szCs w:val="20"/>
              </w:rPr>
              <w:t>optopneumatyczne</w:t>
            </w:r>
            <w:proofErr w:type="spellEnd"/>
            <w:r w:rsidR="00BD0F65" w:rsidRPr="00985DF5">
              <w:rPr>
                <w:rFonts w:cs="Calibri"/>
                <w:b/>
                <w:sz w:val="20"/>
                <w:szCs w:val="20"/>
              </w:rPr>
              <w:t xml:space="preserve"> NIR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53F9F52C" w14:textId="77777777" w:rsidR="00D5130A" w:rsidRPr="004A4154" w:rsidRDefault="00D5130A" w:rsidP="00CF23DA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4A4154" w14:paraId="49A5BCBC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80F3F87" w14:textId="564B1BA7" w:rsidR="005C2560" w:rsidRPr="00985DF5" w:rsidRDefault="005C2560" w:rsidP="004A0DD1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Stacja kompresorów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5C05128E" w14:textId="77777777" w:rsidR="005C2560" w:rsidRPr="004A4154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4A4154" w14:paraId="18205A68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890537A" w14:textId="56AFBF87" w:rsidR="005C2560" w:rsidRPr="00985DF5" w:rsidRDefault="005C2560" w:rsidP="004A0DD1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Separator balistyczny 2D/3D z wydzielaniem frakcji #40 mm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33DF49D6" w14:textId="77777777" w:rsidR="005C2560" w:rsidRPr="004A4154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4A4154" w14:paraId="3FC0EC99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62256596" w14:textId="3386641B" w:rsidR="005C2560" w:rsidRPr="00985DF5" w:rsidRDefault="005C2560" w:rsidP="004A0DD1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 xml:space="preserve">Separator Fe </w:t>
            </w:r>
            <w:proofErr w:type="spellStart"/>
            <w:r w:rsidRPr="00985DF5">
              <w:rPr>
                <w:rFonts w:cs="Calibri"/>
                <w:b/>
                <w:sz w:val="20"/>
                <w:szCs w:val="20"/>
              </w:rPr>
              <w:t>nadtaśmowy</w:t>
            </w:r>
            <w:proofErr w:type="spellEnd"/>
            <w:r w:rsidRPr="00985DF5">
              <w:rPr>
                <w:rFonts w:cs="Calibri"/>
                <w:b/>
                <w:sz w:val="20"/>
                <w:szCs w:val="20"/>
              </w:rPr>
              <w:t xml:space="preserve"> – magnetyczny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4FB722DA" w14:textId="77777777" w:rsidR="005C2560" w:rsidRPr="004A4154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4A4154" w14:paraId="770F6091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60DF4800" w14:textId="0AE2C97B" w:rsidR="005C2560" w:rsidRPr="00985DF5" w:rsidRDefault="005C2560" w:rsidP="004A0DD1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Separator NE - metali kolorowych i aluminium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70DA056F" w14:textId="77777777" w:rsidR="005C2560" w:rsidRPr="004A4154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4A4154" w14:paraId="1E63ABBC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4A9E19C" w14:textId="66B80E41" w:rsidR="005C2560" w:rsidRPr="00985DF5" w:rsidRDefault="005C2560" w:rsidP="004A0DD1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Zespół przenośników taśmowych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14410B85" w14:textId="77777777" w:rsidR="005C2560" w:rsidRPr="004A4154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5C2560" w14:paraId="51455C88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0D09DDCC" w14:textId="4C16B8F4" w:rsidR="005C2560" w:rsidRPr="00985DF5" w:rsidRDefault="005C2560" w:rsidP="004A0DD1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Sito bębnowe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14:paraId="4E8EA464" w14:textId="77777777" w:rsidR="005C2560" w:rsidRPr="005C2560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985DF5" w:rsidRPr="004A4154" w14:paraId="1D4130B8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07FF1744" w14:textId="408501FD" w:rsidR="00985DF5" w:rsidRPr="00985DF5" w:rsidRDefault="00985DF5" w:rsidP="00985DF5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Separator frakcji lekkiej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14:paraId="602C4433" w14:textId="77777777" w:rsidR="00985DF5" w:rsidRPr="004A4154" w:rsidRDefault="00985DF5" w:rsidP="00985DF5">
            <w:pPr>
              <w:rPr>
                <w:rFonts w:cs="Calibri"/>
                <w:b/>
                <w:sz w:val="22"/>
              </w:rPr>
            </w:pPr>
          </w:p>
        </w:tc>
      </w:tr>
      <w:tr w:rsidR="00985DF5" w:rsidRPr="004A4154" w14:paraId="2D785F65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2F756FE2" w14:textId="47189C21" w:rsidR="00985DF5" w:rsidRPr="00985DF5" w:rsidRDefault="00985DF5" w:rsidP="00985DF5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podesty umożliwiające swobodne poruszanie się między maszynami oraz swobodny dostęp do maszyny na każdym poziomie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14:paraId="4751F031" w14:textId="77777777" w:rsidR="00985DF5" w:rsidRPr="004A4154" w:rsidRDefault="00985DF5" w:rsidP="00985DF5">
            <w:pPr>
              <w:rPr>
                <w:rFonts w:cs="Calibri"/>
                <w:b/>
                <w:sz w:val="22"/>
              </w:rPr>
            </w:pPr>
          </w:p>
        </w:tc>
      </w:tr>
    </w:tbl>
    <w:p w14:paraId="55DFE855" w14:textId="3D85DC54" w:rsidR="002B6082" w:rsidRDefault="002B6082" w:rsidP="002B6082">
      <w:pPr>
        <w:spacing w:before="120"/>
        <w:ind w:left="425"/>
        <w:rPr>
          <w:rFonts w:cs="Calibri"/>
          <w:b/>
          <w:i/>
          <w:sz w:val="22"/>
        </w:rPr>
      </w:pPr>
      <w:r>
        <w:rPr>
          <w:rFonts w:cs="Calibri"/>
          <w:b/>
          <w:i/>
          <w:sz w:val="22"/>
        </w:rPr>
        <w:t>O</w:t>
      </w:r>
      <w:r w:rsidRPr="002B6082">
        <w:rPr>
          <w:rFonts w:cs="Calibri"/>
          <w:b/>
          <w:i/>
          <w:sz w:val="22"/>
        </w:rPr>
        <w:t>świadcz</w:t>
      </w:r>
      <w:r>
        <w:rPr>
          <w:rFonts w:cs="Calibri"/>
          <w:b/>
          <w:i/>
          <w:sz w:val="22"/>
        </w:rPr>
        <w:t xml:space="preserve">am, </w:t>
      </w:r>
      <w:r w:rsidRPr="002B6082">
        <w:rPr>
          <w:rFonts w:cs="Calibri"/>
          <w:b/>
          <w:i/>
          <w:sz w:val="22"/>
        </w:rPr>
        <w:t>że oferowane urządzenia posiadają stosowne dokumenty, certyfikaty, raporty dopuszczające ją do sprzedaży i użytkowania na terenie RP</w:t>
      </w:r>
      <w:r>
        <w:rPr>
          <w:rFonts w:cs="Calibri"/>
          <w:b/>
          <w:i/>
          <w:sz w:val="22"/>
        </w:rPr>
        <w:t>.</w:t>
      </w:r>
    </w:p>
    <w:p w14:paraId="7EC5E901" w14:textId="77777777" w:rsidR="002B6082" w:rsidRPr="004A4154" w:rsidRDefault="002B6082" w:rsidP="002B6082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2B6082" w:rsidRPr="004A4154" w14:paraId="5F2D1479" w14:textId="77777777" w:rsidTr="00E408F1">
        <w:tc>
          <w:tcPr>
            <w:tcW w:w="3905" w:type="dxa"/>
            <w:shd w:val="clear" w:color="auto" w:fill="auto"/>
          </w:tcPr>
          <w:p w14:paraId="0988C653" w14:textId="77777777" w:rsidR="002B6082" w:rsidRPr="004A4154" w:rsidRDefault="002B6082" w:rsidP="00E408F1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2B6082" w:rsidRPr="004A4154" w14:paraId="00CDF922" w14:textId="77777777" w:rsidTr="00E408F1">
        <w:tc>
          <w:tcPr>
            <w:tcW w:w="3905" w:type="dxa"/>
            <w:shd w:val="clear" w:color="auto" w:fill="auto"/>
          </w:tcPr>
          <w:p w14:paraId="5F775A3F" w14:textId="77777777" w:rsidR="002B6082" w:rsidRPr="004A4154" w:rsidRDefault="002B6082" w:rsidP="00E408F1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5011F708" w14:textId="15FB6F18" w:rsidR="00D5130A" w:rsidRPr="002B6082" w:rsidRDefault="002B6082" w:rsidP="002B6082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0"/>
        </w:rPr>
        <w:br w:type="column"/>
      </w:r>
      <w:r w:rsidR="00D5130A">
        <w:rPr>
          <w:rFonts w:cs="Calibri"/>
          <w:b/>
          <w:i/>
          <w:sz w:val="22"/>
        </w:rPr>
        <w:lastRenderedPageBreak/>
        <w:t>Gwarantowane parametry linii:</w:t>
      </w:r>
    </w:p>
    <w:tbl>
      <w:tblPr>
        <w:tblW w:w="4674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8"/>
        <w:gridCol w:w="1039"/>
        <w:gridCol w:w="1525"/>
        <w:gridCol w:w="2708"/>
      </w:tblGrid>
      <w:tr w:rsidR="00D5130A" w:rsidRPr="00351F89" w14:paraId="49FD2705" w14:textId="77777777" w:rsidTr="000A2949">
        <w:trPr>
          <w:trHeight w:val="445"/>
          <w:tblHeader/>
        </w:trPr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E52C6" w14:textId="016F5C0F" w:rsidR="00D5130A" w:rsidRPr="004D449D" w:rsidRDefault="00D5130A" w:rsidP="00D5130A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34676871"/>
            <w:r>
              <w:rPr>
                <w:b/>
                <w:bCs/>
                <w:sz w:val="18"/>
                <w:szCs w:val="18"/>
              </w:rPr>
              <w:t>Nazwa p</w:t>
            </w:r>
            <w:r w:rsidRPr="004D449D">
              <w:rPr>
                <w:b/>
                <w:bCs/>
                <w:sz w:val="18"/>
                <w:szCs w:val="18"/>
              </w:rPr>
              <w:t>arametr</w:t>
            </w:r>
            <w:r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A33E6" w14:textId="77777777" w:rsidR="00D5130A" w:rsidRPr="004D449D" w:rsidRDefault="00D5130A" w:rsidP="00D51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D449D">
              <w:rPr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5BA59" w14:textId="0E2F07EC" w:rsidR="00D5130A" w:rsidRPr="004D449D" w:rsidRDefault="00D5130A" w:rsidP="00D513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Gwarantowana wartość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AC039" w14:textId="77777777" w:rsidR="00D5130A" w:rsidRPr="004D449D" w:rsidRDefault="00D5130A" w:rsidP="00D51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D449D">
              <w:rPr>
                <w:b/>
                <w:sz w:val="18"/>
                <w:szCs w:val="18"/>
              </w:rPr>
              <w:t>Ilość prób/czas trwania prób</w:t>
            </w:r>
          </w:p>
        </w:tc>
      </w:tr>
      <w:tr w:rsidR="00D5130A" w:rsidRPr="00511F5A" w14:paraId="7BE43A86" w14:textId="77777777" w:rsidTr="000A2949">
        <w:tc>
          <w:tcPr>
            <w:tcW w:w="3568" w:type="dxa"/>
            <w:shd w:val="clear" w:color="auto" w:fill="auto"/>
            <w:vAlign w:val="center"/>
          </w:tcPr>
          <w:p w14:paraId="0FCEBC44" w14:textId="77777777" w:rsidR="00D5130A" w:rsidRPr="00D5130A" w:rsidRDefault="00D5130A" w:rsidP="00D5130A">
            <w:pPr>
              <w:pStyle w:val="Kropki"/>
              <w:numPr>
                <w:ilvl w:val="0"/>
                <w:numId w:val="0"/>
              </w:num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D5130A">
              <w:rPr>
                <w:rFonts w:cs="Calibri"/>
                <w:color w:val="000000"/>
                <w:sz w:val="18"/>
                <w:szCs w:val="18"/>
              </w:rPr>
              <w:t>Przepustowość całkowita roczna dla mieszaniny selektywnie zbieranych odpadów tworzywowych i papieru (w proporcji tworzywa do papieru ok. pół na pół)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9194131" w14:textId="77777777" w:rsidR="00D5130A" w:rsidRPr="00D5130A" w:rsidRDefault="00D5130A" w:rsidP="008E08BB">
            <w:pPr>
              <w:jc w:val="center"/>
              <w:rPr>
                <w:color w:val="000000"/>
                <w:sz w:val="18"/>
                <w:szCs w:val="18"/>
              </w:rPr>
            </w:pPr>
            <w:bookmarkStart w:id="3" w:name="_Hlk34677026"/>
            <w:r w:rsidRPr="00D5130A">
              <w:rPr>
                <w:color w:val="000000"/>
                <w:sz w:val="18"/>
                <w:szCs w:val="18"/>
              </w:rPr>
              <w:t>Mg/rok</w:t>
            </w:r>
            <w:bookmarkEnd w:id="3"/>
          </w:p>
        </w:tc>
        <w:tc>
          <w:tcPr>
            <w:tcW w:w="1525" w:type="dxa"/>
            <w:shd w:val="clear" w:color="auto" w:fill="auto"/>
            <w:vAlign w:val="center"/>
          </w:tcPr>
          <w:p w14:paraId="28E6A907" w14:textId="3D4F92EB" w:rsidR="00D5130A" w:rsidRPr="00D5130A" w:rsidRDefault="00D5130A" w:rsidP="008E0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33EF3C2C" w14:textId="77777777" w:rsidR="00D5130A" w:rsidRPr="00D5130A" w:rsidRDefault="00D5130A" w:rsidP="00D5130A">
            <w:pPr>
              <w:jc w:val="left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liczona proporcjonalnie do okresu prowadzenia prób</w:t>
            </w:r>
          </w:p>
        </w:tc>
      </w:tr>
      <w:tr w:rsidR="00D5130A" w:rsidRPr="00511F5A" w14:paraId="48C5AFC2" w14:textId="77777777" w:rsidTr="000A2949">
        <w:tc>
          <w:tcPr>
            <w:tcW w:w="3568" w:type="dxa"/>
            <w:shd w:val="clear" w:color="auto" w:fill="auto"/>
            <w:vAlign w:val="center"/>
          </w:tcPr>
          <w:p w14:paraId="7DA61F03" w14:textId="77777777" w:rsidR="00D5130A" w:rsidRPr="00D5130A" w:rsidRDefault="00D5130A" w:rsidP="00D5130A">
            <w:pPr>
              <w:pStyle w:val="Kropki"/>
              <w:numPr>
                <w:ilvl w:val="0"/>
                <w:numId w:val="0"/>
              </w:num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D5130A">
              <w:rPr>
                <w:rFonts w:cs="Calibri"/>
                <w:color w:val="000000"/>
                <w:sz w:val="18"/>
                <w:szCs w:val="18"/>
              </w:rPr>
              <w:t xml:space="preserve">Przepustowość całkowita roczna dla frakcji odpadów selektywnie zebranych 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900AB80" w14:textId="77777777" w:rsidR="00D5130A" w:rsidRPr="00D5130A" w:rsidRDefault="00D5130A" w:rsidP="008E08BB">
            <w:pPr>
              <w:jc w:val="center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Mg/rok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9C03F9D" w14:textId="30C42554" w:rsidR="00D5130A" w:rsidRPr="00D5130A" w:rsidRDefault="00D5130A" w:rsidP="008E0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3F555C60" w14:textId="77777777" w:rsidR="00D5130A" w:rsidRPr="00D5130A" w:rsidRDefault="00D5130A" w:rsidP="00D5130A">
            <w:pPr>
              <w:jc w:val="left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liczona proporcjonalnie do okresu prowadzenia prób</w:t>
            </w:r>
          </w:p>
        </w:tc>
      </w:tr>
      <w:tr w:rsidR="00D5130A" w:rsidRPr="00511F5A" w14:paraId="1D2E1BA1" w14:textId="77777777" w:rsidTr="000A2949">
        <w:tc>
          <w:tcPr>
            <w:tcW w:w="3568" w:type="dxa"/>
            <w:shd w:val="clear" w:color="auto" w:fill="auto"/>
            <w:vAlign w:val="center"/>
          </w:tcPr>
          <w:p w14:paraId="62F479FE" w14:textId="42F48B90" w:rsidR="00D5130A" w:rsidRPr="00D5130A" w:rsidRDefault="00D5130A" w:rsidP="00D5130A">
            <w:pPr>
              <w:jc w:val="left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Minimaln</w:t>
            </w:r>
            <w:r w:rsidR="00D81B3B">
              <w:rPr>
                <w:color w:val="000000"/>
                <w:sz w:val="18"/>
                <w:szCs w:val="18"/>
              </w:rPr>
              <w:t>y</w:t>
            </w:r>
            <w:r w:rsidRPr="00D5130A">
              <w:rPr>
                <w:color w:val="000000"/>
                <w:sz w:val="18"/>
                <w:szCs w:val="18"/>
              </w:rPr>
              <w:t xml:space="preserve"> efektywny czas pracy linii sortowniczej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7F90147" w14:textId="77777777" w:rsidR="00D5130A" w:rsidRPr="00D5130A" w:rsidRDefault="00D5130A" w:rsidP="008E08BB">
            <w:pPr>
              <w:jc w:val="center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h/dobę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6B2F23D" w14:textId="6FD8C6D4" w:rsidR="00D5130A" w:rsidRPr="00D5130A" w:rsidRDefault="00D5130A" w:rsidP="008E0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1A03C1CA" w14:textId="77777777" w:rsidR="00D5130A" w:rsidRPr="00D5130A" w:rsidRDefault="00D5130A" w:rsidP="00D5130A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5130A" w:rsidRPr="00511F5A" w14:paraId="375DE179" w14:textId="77777777" w:rsidTr="000A2949">
        <w:tc>
          <w:tcPr>
            <w:tcW w:w="3568" w:type="dxa"/>
            <w:shd w:val="clear" w:color="auto" w:fill="auto"/>
            <w:vAlign w:val="center"/>
          </w:tcPr>
          <w:p w14:paraId="0CE6C0A4" w14:textId="789EC045" w:rsidR="00BD0F65" w:rsidRPr="00D5130A" w:rsidRDefault="00D5130A" w:rsidP="00D5130A">
            <w:pPr>
              <w:jc w:val="left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Minimaln</w:t>
            </w:r>
            <w:r w:rsidR="00D81B3B">
              <w:rPr>
                <w:color w:val="000000"/>
                <w:sz w:val="18"/>
                <w:szCs w:val="18"/>
              </w:rPr>
              <w:t>a</w:t>
            </w:r>
            <w:r w:rsidRPr="00D5130A">
              <w:rPr>
                <w:color w:val="000000"/>
                <w:sz w:val="18"/>
                <w:szCs w:val="18"/>
              </w:rPr>
              <w:t xml:space="preserve"> przepustowość godzinowa linii dla pracy na odpadach z tworzyw sztucznych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B78FC31" w14:textId="77777777" w:rsidR="00D5130A" w:rsidRPr="00D5130A" w:rsidRDefault="00D5130A" w:rsidP="008E08BB">
            <w:pPr>
              <w:jc w:val="center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Mg/godz.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B6FA883" w14:textId="6A509F82" w:rsidR="00D5130A" w:rsidRPr="00D5130A" w:rsidRDefault="00D5130A" w:rsidP="008E0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45A072B8" w14:textId="77777777" w:rsidR="00D5130A" w:rsidRPr="00D5130A" w:rsidRDefault="00D5130A" w:rsidP="00D5130A">
            <w:pPr>
              <w:jc w:val="left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dwie próby spełnia/nie spełnia liczone dla pracy ciągłej na 1 zmianę</w:t>
            </w:r>
          </w:p>
        </w:tc>
      </w:tr>
      <w:tr w:rsidR="00D5130A" w:rsidRPr="00511F5A" w14:paraId="1C5BDB8C" w14:textId="77777777" w:rsidTr="000A2949">
        <w:tc>
          <w:tcPr>
            <w:tcW w:w="3568" w:type="dxa"/>
            <w:shd w:val="clear" w:color="auto" w:fill="auto"/>
            <w:vAlign w:val="center"/>
          </w:tcPr>
          <w:p w14:paraId="279FB6A0" w14:textId="21959044" w:rsidR="00D5130A" w:rsidRPr="00D5130A" w:rsidRDefault="00D5130A" w:rsidP="00D5130A">
            <w:pPr>
              <w:jc w:val="left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Minimaln</w:t>
            </w:r>
            <w:r w:rsidR="00D81B3B">
              <w:rPr>
                <w:color w:val="000000"/>
                <w:sz w:val="18"/>
                <w:szCs w:val="18"/>
              </w:rPr>
              <w:t>a</w:t>
            </w:r>
            <w:r w:rsidRPr="00D5130A">
              <w:rPr>
                <w:color w:val="000000"/>
                <w:sz w:val="18"/>
                <w:szCs w:val="18"/>
              </w:rPr>
              <w:t xml:space="preserve"> przepustowość godzinowa linii dla pracy na odpadach z papieru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52DDF88" w14:textId="77777777" w:rsidR="00D5130A" w:rsidRPr="00D5130A" w:rsidRDefault="00D5130A" w:rsidP="008E08BB">
            <w:pPr>
              <w:jc w:val="center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Mg/godz.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BE54238" w14:textId="32043F08" w:rsidR="00D5130A" w:rsidRPr="00D5130A" w:rsidRDefault="00D5130A" w:rsidP="008E0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652A21B4" w14:textId="77777777" w:rsidR="00D5130A" w:rsidRPr="00D5130A" w:rsidRDefault="00D5130A" w:rsidP="00D5130A">
            <w:pPr>
              <w:jc w:val="left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dwie próby spełnia/nie spełnia liczone dla pracy ciągłej na 1 zmianę</w:t>
            </w:r>
          </w:p>
        </w:tc>
      </w:tr>
      <w:tr w:rsidR="009D58EB" w:rsidRPr="00511F5A" w14:paraId="10CE483F" w14:textId="77777777" w:rsidTr="000A2949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E2CF" w14:textId="14450001" w:rsidR="009D58EB" w:rsidRPr="00D5130A" w:rsidRDefault="009D58EB" w:rsidP="008E08BB">
            <w:pPr>
              <w:jc w:val="left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Minimaln</w:t>
            </w:r>
            <w:r w:rsidR="00D81B3B">
              <w:rPr>
                <w:color w:val="000000"/>
                <w:sz w:val="18"/>
                <w:szCs w:val="18"/>
              </w:rPr>
              <w:t>a</w:t>
            </w:r>
            <w:r w:rsidRPr="00D5130A">
              <w:rPr>
                <w:color w:val="000000"/>
                <w:sz w:val="18"/>
                <w:szCs w:val="18"/>
              </w:rPr>
              <w:t xml:space="preserve"> przepustowość godzinowa linii dla pracy na odpadach komunalnych zmieszanych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C989" w14:textId="77777777" w:rsidR="009D58EB" w:rsidRPr="00D5130A" w:rsidRDefault="009D58EB" w:rsidP="008E08BB">
            <w:pPr>
              <w:jc w:val="center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Mg/godz.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584C" w14:textId="77777777" w:rsidR="009D58EB" w:rsidRPr="00D5130A" w:rsidRDefault="009D58EB" w:rsidP="008E0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390C" w14:textId="77777777" w:rsidR="009D58EB" w:rsidRPr="00D5130A" w:rsidRDefault="009D58EB" w:rsidP="008E08BB">
            <w:pPr>
              <w:jc w:val="left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dwie próby spełnia/nie spełnia liczone dla pracy ciągłej na 1 zmianę</w:t>
            </w:r>
          </w:p>
        </w:tc>
      </w:tr>
      <w:tr w:rsidR="00D5130A" w:rsidRPr="00511F5A" w14:paraId="57C03706" w14:textId="77777777" w:rsidTr="000A2949">
        <w:tc>
          <w:tcPr>
            <w:tcW w:w="3568" w:type="dxa"/>
            <w:shd w:val="clear" w:color="auto" w:fill="auto"/>
            <w:vAlign w:val="center"/>
          </w:tcPr>
          <w:p w14:paraId="4427EF17" w14:textId="77777777" w:rsidR="00D5130A" w:rsidRPr="00D5130A" w:rsidRDefault="00D5130A" w:rsidP="00D5130A">
            <w:pPr>
              <w:jc w:val="left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 xml:space="preserve">Skuteczność sortowania separatora </w:t>
            </w:r>
            <w:proofErr w:type="spellStart"/>
            <w:r w:rsidRPr="00D5130A">
              <w:rPr>
                <w:color w:val="000000"/>
                <w:sz w:val="18"/>
                <w:szCs w:val="18"/>
              </w:rPr>
              <w:t>optopneumatycznego</w:t>
            </w:r>
            <w:proofErr w:type="spellEnd"/>
            <w:r w:rsidRPr="00D5130A">
              <w:rPr>
                <w:color w:val="000000"/>
                <w:sz w:val="18"/>
                <w:szCs w:val="18"/>
              </w:rPr>
              <w:t xml:space="preserve"> NIR 1 z frakcji 80 ÷ 340 mm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B0C30BA" w14:textId="77777777" w:rsidR="00D5130A" w:rsidRPr="00D5130A" w:rsidRDefault="00D5130A" w:rsidP="008E08BB">
            <w:pPr>
              <w:jc w:val="center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DB63493" w14:textId="09D5EFD7" w:rsidR="00D5130A" w:rsidRPr="00D5130A" w:rsidRDefault="00D5130A" w:rsidP="008E0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420BBF8C" w14:textId="6B1832E7" w:rsidR="00D5130A" w:rsidRPr="00D5130A" w:rsidRDefault="00D5130A" w:rsidP="00D5130A">
            <w:pPr>
              <w:jc w:val="left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dwie próby spełnia/nie spełnia (w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5130A">
              <w:rPr>
                <w:color w:val="000000"/>
                <w:sz w:val="18"/>
                <w:szCs w:val="18"/>
              </w:rPr>
              <w:t>ocenie zostaną pominięte obiekty czarne)</w:t>
            </w:r>
          </w:p>
        </w:tc>
      </w:tr>
      <w:tr w:rsidR="00D5130A" w:rsidRPr="00351F89" w14:paraId="06489F91" w14:textId="77777777" w:rsidTr="000A2949">
        <w:tc>
          <w:tcPr>
            <w:tcW w:w="3568" w:type="dxa"/>
            <w:shd w:val="clear" w:color="auto" w:fill="FFFFFF"/>
            <w:vAlign w:val="center"/>
          </w:tcPr>
          <w:p w14:paraId="040BC0DE" w14:textId="77777777" w:rsidR="00D5130A" w:rsidRPr="004D449D" w:rsidRDefault="00D5130A" w:rsidP="00D5130A">
            <w:pPr>
              <w:jc w:val="left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 xml:space="preserve">Skuteczność sortowania separatora </w:t>
            </w:r>
            <w:proofErr w:type="spellStart"/>
            <w:r w:rsidRPr="004D449D">
              <w:rPr>
                <w:sz w:val="18"/>
                <w:szCs w:val="18"/>
              </w:rPr>
              <w:t>optopneumatycznego</w:t>
            </w:r>
            <w:proofErr w:type="spellEnd"/>
            <w:r w:rsidRPr="004D449D">
              <w:rPr>
                <w:sz w:val="18"/>
                <w:szCs w:val="18"/>
              </w:rPr>
              <w:t xml:space="preserve"> NIR 2 z frakcji 80 ÷ 340</w:t>
            </w:r>
            <w:r>
              <w:rPr>
                <w:sz w:val="18"/>
                <w:szCs w:val="18"/>
              </w:rPr>
              <w:t> </w:t>
            </w:r>
            <w:r w:rsidRPr="004D449D">
              <w:rPr>
                <w:sz w:val="18"/>
                <w:szCs w:val="18"/>
              </w:rPr>
              <w:t>mm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1F2B666" w14:textId="77777777" w:rsidR="00D5130A" w:rsidRPr="004D449D" w:rsidRDefault="00D5130A" w:rsidP="008E08BB">
            <w:pPr>
              <w:jc w:val="center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>%</w:t>
            </w:r>
          </w:p>
        </w:tc>
        <w:tc>
          <w:tcPr>
            <w:tcW w:w="1525" w:type="dxa"/>
            <w:shd w:val="clear" w:color="auto" w:fill="FFFFFF"/>
            <w:vAlign w:val="center"/>
          </w:tcPr>
          <w:p w14:paraId="674C5845" w14:textId="6F5EBC7B" w:rsidR="00D5130A" w:rsidRPr="004D449D" w:rsidRDefault="00D5130A" w:rsidP="008E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FFFFFF"/>
            <w:vAlign w:val="center"/>
          </w:tcPr>
          <w:p w14:paraId="76E33A83" w14:textId="0A60A196" w:rsidR="00D5130A" w:rsidRPr="004D449D" w:rsidRDefault="00D5130A" w:rsidP="00D5130A">
            <w:pPr>
              <w:jc w:val="left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>dwie próby spełnia/nie spełnia  (w</w:t>
            </w:r>
            <w:r>
              <w:rPr>
                <w:sz w:val="18"/>
                <w:szCs w:val="18"/>
              </w:rPr>
              <w:t> </w:t>
            </w:r>
            <w:r w:rsidRPr="004D449D">
              <w:rPr>
                <w:sz w:val="18"/>
                <w:szCs w:val="18"/>
              </w:rPr>
              <w:t>ocenie zostaną pominięte obiekty czarne)</w:t>
            </w:r>
          </w:p>
        </w:tc>
      </w:tr>
      <w:tr w:rsidR="00D5130A" w:rsidRPr="006F3AC8" w14:paraId="7C73C291" w14:textId="77777777" w:rsidTr="000A2949">
        <w:tc>
          <w:tcPr>
            <w:tcW w:w="3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1E276A" w14:textId="77777777" w:rsidR="00D5130A" w:rsidRPr="00D5130A" w:rsidRDefault="00D5130A" w:rsidP="00D5130A">
            <w:pPr>
              <w:jc w:val="left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 xml:space="preserve">Skuteczność sortowania nowego separatora metali żelaznych Fe z frakcji </w:t>
            </w:r>
            <w:proofErr w:type="spellStart"/>
            <w:r w:rsidRPr="00D5130A">
              <w:rPr>
                <w:color w:val="000000"/>
                <w:sz w:val="18"/>
                <w:szCs w:val="18"/>
              </w:rPr>
              <w:t>preRDF</w:t>
            </w:r>
            <w:proofErr w:type="spellEnd"/>
            <w:r w:rsidRPr="00D5130A">
              <w:rPr>
                <w:color w:val="000000"/>
                <w:sz w:val="18"/>
                <w:szCs w:val="18"/>
              </w:rPr>
              <w:t xml:space="preserve"> ( 40 ÷ 340 mm)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DAC7A7" w14:textId="77777777" w:rsidR="00D5130A" w:rsidRPr="00D5130A" w:rsidRDefault="00D5130A" w:rsidP="008E08BB">
            <w:pPr>
              <w:jc w:val="center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A29B5" w14:textId="1C6277A3" w:rsidR="00D5130A" w:rsidRPr="00D5130A" w:rsidRDefault="00D5130A" w:rsidP="008E0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8EEF00" w14:textId="77777777" w:rsidR="00D5130A" w:rsidRPr="00D5130A" w:rsidRDefault="00D5130A" w:rsidP="00D5130A">
            <w:pPr>
              <w:jc w:val="left"/>
              <w:rPr>
                <w:color w:val="000000"/>
                <w:sz w:val="18"/>
                <w:szCs w:val="18"/>
              </w:rPr>
            </w:pPr>
            <w:r w:rsidRPr="00D5130A">
              <w:rPr>
                <w:color w:val="000000"/>
                <w:sz w:val="18"/>
                <w:szCs w:val="18"/>
              </w:rPr>
              <w:t>dwie próby spełnia/nie spełnia</w:t>
            </w:r>
          </w:p>
        </w:tc>
      </w:tr>
      <w:tr w:rsidR="00D5130A" w:rsidRPr="00351F89" w14:paraId="148E3861" w14:textId="77777777" w:rsidTr="000A2949">
        <w:tc>
          <w:tcPr>
            <w:tcW w:w="3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FC2058" w14:textId="77777777" w:rsidR="00D5130A" w:rsidRPr="004D449D" w:rsidRDefault="00D5130A" w:rsidP="00D5130A">
            <w:pPr>
              <w:jc w:val="left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 xml:space="preserve">Skuteczność sortowania nowego separatora metali nieżelaznych </w:t>
            </w:r>
            <w:proofErr w:type="spellStart"/>
            <w:r w:rsidRPr="004D449D">
              <w:rPr>
                <w:sz w:val="18"/>
                <w:szCs w:val="18"/>
              </w:rPr>
              <w:t>nFe</w:t>
            </w:r>
            <w:proofErr w:type="spellEnd"/>
            <w:r w:rsidRPr="004D449D">
              <w:rPr>
                <w:sz w:val="18"/>
                <w:szCs w:val="18"/>
              </w:rPr>
              <w:t xml:space="preserve"> z frakcji ciężkiej po separatorze powietrznym 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71D0ED" w14:textId="77777777" w:rsidR="00D5130A" w:rsidRPr="004D449D" w:rsidRDefault="00D5130A" w:rsidP="008E08BB">
            <w:pPr>
              <w:jc w:val="center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>%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68B870" w14:textId="08947326" w:rsidR="00D5130A" w:rsidRPr="004D449D" w:rsidRDefault="00D5130A" w:rsidP="008E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787E32" w14:textId="77777777" w:rsidR="00D5130A" w:rsidRPr="004D449D" w:rsidRDefault="00D5130A" w:rsidP="00D5130A">
            <w:pPr>
              <w:jc w:val="left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>dwie próby spełnia/nie spełnia</w:t>
            </w:r>
          </w:p>
        </w:tc>
      </w:tr>
      <w:tr w:rsidR="00D5130A" w:rsidRPr="00351F89" w14:paraId="754076FF" w14:textId="77777777" w:rsidTr="000A2949">
        <w:tc>
          <w:tcPr>
            <w:tcW w:w="3568" w:type="dxa"/>
            <w:shd w:val="clear" w:color="auto" w:fill="auto"/>
            <w:vAlign w:val="center"/>
          </w:tcPr>
          <w:p w14:paraId="2F15B084" w14:textId="77777777" w:rsidR="00D5130A" w:rsidRPr="004D449D" w:rsidRDefault="00D5130A" w:rsidP="00D5130A">
            <w:pPr>
              <w:jc w:val="left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 xml:space="preserve">Czystość surowca na wyjściu z separatorów </w:t>
            </w:r>
            <w:proofErr w:type="spellStart"/>
            <w:r w:rsidRPr="004D449D">
              <w:rPr>
                <w:sz w:val="18"/>
                <w:szCs w:val="18"/>
              </w:rPr>
              <w:t>optopneumatycznych</w:t>
            </w:r>
            <w:proofErr w:type="spellEnd"/>
            <w:r w:rsidRPr="004D449D">
              <w:rPr>
                <w:sz w:val="18"/>
                <w:szCs w:val="18"/>
              </w:rPr>
              <w:t xml:space="preserve"> NIR 1 oraz NIR 2.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E21722B" w14:textId="77777777" w:rsidR="00D5130A" w:rsidRPr="004D449D" w:rsidRDefault="00D5130A" w:rsidP="008E08BB">
            <w:pPr>
              <w:jc w:val="center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>%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425E0FF" w14:textId="42121E7E" w:rsidR="00D5130A" w:rsidRPr="004D449D" w:rsidRDefault="00D5130A" w:rsidP="008E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0C355667" w14:textId="77777777" w:rsidR="00D5130A" w:rsidRPr="004D449D" w:rsidRDefault="00D5130A" w:rsidP="00D5130A">
            <w:pPr>
              <w:jc w:val="left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>dwie próby spełnia/nie spełnia</w:t>
            </w:r>
          </w:p>
        </w:tc>
      </w:tr>
      <w:tr w:rsidR="00D5130A" w:rsidRPr="00351F89" w14:paraId="22E73E9D" w14:textId="77777777" w:rsidTr="000A2949">
        <w:tc>
          <w:tcPr>
            <w:tcW w:w="3568" w:type="dxa"/>
            <w:shd w:val="clear" w:color="auto" w:fill="auto"/>
            <w:vAlign w:val="center"/>
          </w:tcPr>
          <w:p w14:paraId="4521FCB6" w14:textId="77777777" w:rsidR="00D5130A" w:rsidRPr="004D449D" w:rsidRDefault="00D5130A" w:rsidP="00D5130A">
            <w:pPr>
              <w:jc w:val="left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 xml:space="preserve">Czystość surowca na wyjściu z sep. metali żelaznych Fe z frakcji </w:t>
            </w:r>
            <w:proofErr w:type="spellStart"/>
            <w:r w:rsidRPr="004D449D">
              <w:rPr>
                <w:sz w:val="18"/>
                <w:szCs w:val="18"/>
              </w:rPr>
              <w:t>preRDF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43E8B77F" w14:textId="77777777" w:rsidR="00D5130A" w:rsidRPr="004D449D" w:rsidRDefault="00D5130A" w:rsidP="008E08BB">
            <w:pPr>
              <w:jc w:val="center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>%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1D453C2" w14:textId="4C28AFA0" w:rsidR="00D5130A" w:rsidRPr="004D449D" w:rsidRDefault="00D5130A" w:rsidP="008E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599E2466" w14:textId="77777777" w:rsidR="00D5130A" w:rsidRPr="004D449D" w:rsidRDefault="00D5130A" w:rsidP="00D5130A">
            <w:pPr>
              <w:jc w:val="left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>dwie próby spełnia/nie spełnia</w:t>
            </w:r>
          </w:p>
        </w:tc>
      </w:tr>
      <w:tr w:rsidR="00D5130A" w:rsidRPr="00351F89" w14:paraId="0F84DE86" w14:textId="77777777" w:rsidTr="000A2949">
        <w:tc>
          <w:tcPr>
            <w:tcW w:w="3568" w:type="dxa"/>
            <w:shd w:val="clear" w:color="auto" w:fill="auto"/>
            <w:vAlign w:val="center"/>
          </w:tcPr>
          <w:p w14:paraId="1C59D38C" w14:textId="77777777" w:rsidR="00D5130A" w:rsidRPr="004D449D" w:rsidRDefault="00D5130A" w:rsidP="00D5130A">
            <w:pPr>
              <w:jc w:val="left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 xml:space="preserve">Czystość surowca na wyjściu z sep. metali nieżelaznych </w:t>
            </w:r>
            <w:proofErr w:type="spellStart"/>
            <w:r w:rsidRPr="004D449D">
              <w:rPr>
                <w:sz w:val="18"/>
                <w:szCs w:val="18"/>
              </w:rPr>
              <w:t>nFe</w:t>
            </w:r>
            <w:proofErr w:type="spellEnd"/>
            <w:r w:rsidRPr="004D449D">
              <w:rPr>
                <w:sz w:val="18"/>
                <w:szCs w:val="18"/>
              </w:rPr>
              <w:t xml:space="preserve"> z frakcji ciężkiej po separatorze powietrznym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D15526A" w14:textId="77777777" w:rsidR="00D5130A" w:rsidRPr="004D449D" w:rsidRDefault="00D5130A" w:rsidP="008E08BB">
            <w:pPr>
              <w:jc w:val="center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>%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6077AF4" w14:textId="4FE65D86" w:rsidR="00D5130A" w:rsidRPr="004D449D" w:rsidRDefault="00D5130A" w:rsidP="008E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1804E9AA" w14:textId="77777777" w:rsidR="00D5130A" w:rsidRPr="004D449D" w:rsidRDefault="00D5130A" w:rsidP="00D5130A">
            <w:pPr>
              <w:jc w:val="left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>dwie próby spełnia/nie spełnia</w:t>
            </w:r>
          </w:p>
        </w:tc>
      </w:tr>
      <w:bookmarkEnd w:id="2"/>
      <w:tr w:rsidR="000A2949" w:rsidRPr="00351F89" w14:paraId="286D8B7A" w14:textId="77777777" w:rsidTr="000A2949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6AF1" w14:textId="77777777" w:rsidR="000A2949" w:rsidRPr="004D449D" w:rsidRDefault="000A2949" w:rsidP="00C60843">
            <w:pPr>
              <w:jc w:val="left"/>
              <w:rPr>
                <w:sz w:val="18"/>
                <w:szCs w:val="18"/>
              </w:rPr>
            </w:pPr>
            <w:r w:rsidRPr="00BB60A9">
              <w:rPr>
                <w:sz w:val="18"/>
                <w:szCs w:val="18"/>
              </w:rPr>
              <w:t>czystość surowca na wyjściu z separatora frakcji lekkiej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5C2B" w14:textId="77777777" w:rsidR="000A2949" w:rsidRPr="004D449D" w:rsidRDefault="000A2949" w:rsidP="00C60843">
            <w:pPr>
              <w:jc w:val="center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B570" w14:textId="77777777" w:rsidR="000A2949" w:rsidRPr="004D449D" w:rsidRDefault="000A2949" w:rsidP="00C6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5F07" w14:textId="77777777" w:rsidR="000A2949" w:rsidRPr="004D449D" w:rsidRDefault="000A2949" w:rsidP="00C60843">
            <w:pPr>
              <w:jc w:val="left"/>
              <w:rPr>
                <w:sz w:val="18"/>
                <w:szCs w:val="18"/>
              </w:rPr>
            </w:pPr>
            <w:r w:rsidRPr="004D449D">
              <w:rPr>
                <w:sz w:val="18"/>
                <w:szCs w:val="18"/>
              </w:rPr>
              <w:t>dwie próby spełnia/nie spełnia</w:t>
            </w:r>
          </w:p>
        </w:tc>
      </w:tr>
    </w:tbl>
    <w:p w14:paraId="61A88810" w14:textId="3D5F7984" w:rsidR="006B471F" w:rsidRPr="004A4154" w:rsidRDefault="00AA2A86" w:rsidP="00AA2A86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A</w:t>
      </w:r>
      <w:r w:rsidR="006B471F" w:rsidRPr="004A4154">
        <w:rPr>
          <w:rFonts w:cs="Calibri"/>
          <w:b/>
          <w:i/>
          <w:sz w:val="20"/>
        </w:rPr>
        <w:t xml:space="preserve">dres skrzynki </w:t>
      </w:r>
      <w:proofErr w:type="spellStart"/>
      <w:r w:rsidR="006B471F" w:rsidRPr="004A4154">
        <w:rPr>
          <w:rFonts w:cs="Calibri"/>
          <w:b/>
          <w:i/>
          <w:sz w:val="20"/>
        </w:rPr>
        <w:t>ePUAP</w:t>
      </w:r>
      <w:proofErr w:type="spellEnd"/>
      <w:r w:rsidR="006B471F"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23"/>
      </w:tblGrid>
      <w:tr w:rsidR="006B471F" w:rsidRPr="004A4154" w14:paraId="78B00E30" w14:textId="77777777" w:rsidTr="006B471F">
        <w:tc>
          <w:tcPr>
            <w:tcW w:w="9149" w:type="dxa"/>
          </w:tcPr>
          <w:p w14:paraId="3F248FDE" w14:textId="49639019" w:rsidR="005A5EE2" w:rsidRPr="004A4154" w:rsidRDefault="005A5EE2" w:rsidP="006B471F">
            <w:pPr>
              <w:rPr>
                <w:rFonts w:cs="Calibri"/>
                <w:szCs w:val="24"/>
              </w:rPr>
            </w:pPr>
          </w:p>
        </w:tc>
      </w:tr>
    </w:tbl>
    <w:p w14:paraId="4908D232" w14:textId="147A0C73" w:rsidR="006B471F" w:rsidRPr="004A4154" w:rsidRDefault="006B471F" w:rsidP="00E242D0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12F3F817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na okres </w:t>
      </w:r>
      <w:r w:rsidR="00A35028" w:rsidRPr="00E242D0">
        <w:rPr>
          <w:rFonts w:cs="Calibri"/>
          <w:sz w:val="20"/>
          <w:szCs w:val="20"/>
        </w:rPr>
        <w:t>6</w:t>
      </w:r>
      <w:r w:rsidRPr="00E242D0">
        <w:rPr>
          <w:rFonts w:cs="Calibri"/>
          <w:sz w:val="20"/>
          <w:szCs w:val="20"/>
        </w:rPr>
        <w:t>0 dni, licząc od ostatecznego terminu złożenia oferty.</w:t>
      </w:r>
    </w:p>
    <w:p w14:paraId="34814B9E" w14:textId="22271E08" w:rsidR="002B6082" w:rsidRDefault="002B6082" w:rsidP="002B6082">
      <w:pPr>
        <w:pStyle w:val="Tekstpodstawowywcity2"/>
        <w:ind w:left="0"/>
        <w:rPr>
          <w:rFonts w:cs="Calibri"/>
          <w:sz w:val="20"/>
          <w:szCs w:val="20"/>
        </w:rPr>
      </w:pPr>
    </w:p>
    <w:p w14:paraId="51B7E75B" w14:textId="77777777" w:rsidR="002B6082" w:rsidRDefault="002B6082" w:rsidP="002B6082">
      <w:pPr>
        <w:pStyle w:val="Tekstpodstawowywcity2"/>
        <w:ind w:left="0"/>
        <w:rPr>
          <w:rFonts w:cs="Calibri"/>
          <w:sz w:val="20"/>
          <w:szCs w:val="20"/>
        </w:rPr>
      </w:pPr>
    </w:p>
    <w:tbl>
      <w:tblPr>
        <w:tblW w:w="2016" w:type="pct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7"/>
      </w:tblGrid>
      <w:tr w:rsidR="002B6082" w:rsidRPr="004A4154" w14:paraId="27A301D7" w14:textId="77777777" w:rsidTr="000A2949">
        <w:tc>
          <w:tcPr>
            <w:tcW w:w="3817" w:type="dxa"/>
            <w:shd w:val="clear" w:color="auto" w:fill="auto"/>
          </w:tcPr>
          <w:p w14:paraId="341C1386" w14:textId="77777777" w:rsidR="002B6082" w:rsidRDefault="002B6082" w:rsidP="00E408F1">
            <w:pPr>
              <w:jc w:val="center"/>
              <w:rPr>
                <w:rFonts w:cs="Calibri"/>
                <w:b/>
                <w:i/>
                <w:sz w:val="22"/>
              </w:rPr>
            </w:pPr>
          </w:p>
          <w:p w14:paraId="3425C27D" w14:textId="77777777" w:rsidR="002B6082" w:rsidRPr="004A4154" w:rsidRDefault="002B6082" w:rsidP="00E408F1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2B6082" w:rsidRPr="004A4154" w14:paraId="5CA1BBB2" w14:textId="77777777" w:rsidTr="000A2949">
        <w:tc>
          <w:tcPr>
            <w:tcW w:w="3817" w:type="dxa"/>
            <w:shd w:val="clear" w:color="auto" w:fill="auto"/>
          </w:tcPr>
          <w:p w14:paraId="338A5312" w14:textId="77777777" w:rsidR="002B6082" w:rsidRPr="004A4154" w:rsidRDefault="002B6082" w:rsidP="00E408F1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D000927" w14:textId="77777777" w:rsidR="002B6082" w:rsidRPr="00E242D0" w:rsidRDefault="002B6082" w:rsidP="002B6082">
      <w:pPr>
        <w:pStyle w:val="Tekstpodstawowywcity2"/>
        <w:ind w:left="0"/>
        <w:rPr>
          <w:rFonts w:cs="Calibri"/>
          <w:sz w:val="20"/>
          <w:szCs w:val="20"/>
        </w:rPr>
      </w:pPr>
    </w:p>
    <w:p w14:paraId="6731F113" w14:textId="630717C0" w:rsidR="009E0C15" w:rsidRPr="004A4154" w:rsidRDefault="002B608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>
        <w:rPr>
          <w:rFonts w:cs="Calibri"/>
          <w:b/>
          <w:i/>
          <w:sz w:val="20"/>
        </w:rPr>
        <w:br w:type="column"/>
      </w:r>
      <w:r w:rsidR="009E0C15" w:rsidRPr="004A4154">
        <w:rPr>
          <w:rFonts w:cs="Calibri"/>
          <w:b/>
          <w:i/>
          <w:sz w:val="20"/>
        </w:rPr>
        <w:lastRenderedPageBreak/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79A57F98" w14:textId="77777777" w:rsidR="005F3132" w:rsidRPr="004A4154" w:rsidRDefault="00A6625C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69F8D63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1CF523" w14:textId="14C2B190" w:rsidR="006D332A" w:rsidRPr="004A4154" w:rsidRDefault="00E242D0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>
              <w:rPr>
                <w:rFonts w:cs="Calibri"/>
                <w:noProof/>
                <w:sz w:val="14"/>
                <w:szCs w:val="16"/>
              </w:rPr>
              <w:t>W</w:t>
            </w:r>
            <w:r w:rsidR="006D332A" w:rsidRPr="004A4154">
              <w:rPr>
                <w:rFonts w:cs="Calibri"/>
                <w:noProof/>
                <w:sz w:val="14"/>
                <w:szCs w:val="16"/>
              </w:rPr>
              <w:t>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5277E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1B4296">
              <w:rPr>
                <w:rFonts w:cs="Calibri"/>
                <w:b/>
                <w:sz w:val="14"/>
                <w:szCs w:val="16"/>
              </w:rPr>
            </w:r>
            <w:r w:rsidR="001B4296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6D332A" w:rsidRPr="004A4154" w14:paraId="7952C842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3E6308" w14:textId="77777777" w:rsidR="006D332A" w:rsidRPr="004A4154" w:rsidRDefault="006D332A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9F117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1B4296">
              <w:rPr>
                <w:rFonts w:cs="Calibri"/>
                <w:b/>
                <w:sz w:val="14"/>
                <w:szCs w:val="16"/>
              </w:rPr>
            </w:r>
            <w:r w:rsidR="001B4296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6D332A" w:rsidRPr="004A4154" w14:paraId="6151BBD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D9820F" w14:textId="77777777" w:rsidR="006D332A" w:rsidRPr="004A4154" w:rsidRDefault="006D332A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F83D7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1B4296">
              <w:rPr>
                <w:rFonts w:cs="Calibri"/>
                <w:b/>
                <w:sz w:val="14"/>
                <w:szCs w:val="16"/>
              </w:rPr>
            </w:r>
            <w:r w:rsidR="001B4296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</w:tbl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1B4296">
              <w:rPr>
                <w:rFonts w:cs="Calibri"/>
                <w:color w:val="000000"/>
                <w:sz w:val="14"/>
                <w:szCs w:val="16"/>
              </w:rPr>
            </w:r>
            <w:r w:rsidR="001B4296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FCDC8D5" w14:textId="77777777" w:rsidR="006D332A" w:rsidRPr="004A4154" w:rsidRDefault="006D332A" w:rsidP="006D332A">
      <w:pPr>
        <w:spacing w:before="60" w:after="6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599BD656" w14:textId="77777777" w:rsidTr="009E0C15">
        <w:tc>
          <w:tcPr>
            <w:tcW w:w="8364" w:type="dxa"/>
            <w:shd w:val="clear" w:color="auto" w:fill="auto"/>
            <w:vAlign w:val="bottom"/>
          </w:tcPr>
          <w:p w14:paraId="149E91B6" w14:textId="77777777" w:rsidR="006D332A" w:rsidRPr="004A4154" w:rsidRDefault="006D332A" w:rsidP="0036424C">
            <w:pPr>
              <w:spacing w:after="60"/>
              <w:jc w:val="left"/>
              <w:rPr>
                <w:rFonts w:cs="Calibri"/>
                <w:sz w:val="12"/>
                <w:szCs w:val="14"/>
              </w:rPr>
            </w:pPr>
            <w:r w:rsidRPr="004A4154">
              <w:rPr>
                <w:rFonts w:cs="Calibri"/>
                <w:sz w:val="12"/>
                <w:szCs w:val="14"/>
              </w:rPr>
              <w:t>Informacja, o której mowa w art. 91 ust. 3a ustawy Prawo zamówień publicznych, dotycząca tzw. mechanizmu odwróconego (odwrotnego) obciążenia podatkiem VAT</w:t>
            </w:r>
          </w:p>
        </w:tc>
        <w:tc>
          <w:tcPr>
            <w:tcW w:w="567" w:type="dxa"/>
            <w:vAlign w:val="center"/>
          </w:tcPr>
          <w:p w14:paraId="2248B030" w14:textId="77777777" w:rsidR="006D332A" w:rsidRPr="004A4154" w:rsidRDefault="006D332A" w:rsidP="0036424C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1B4296">
              <w:rPr>
                <w:rFonts w:cs="Calibri"/>
                <w:color w:val="000000"/>
                <w:sz w:val="14"/>
                <w:szCs w:val="16"/>
              </w:rPr>
            </w:r>
            <w:r w:rsidR="001B4296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  <w:tr w:rsidR="006D332A" w:rsidRPr="004A4154" w14:paraId="08172807" w14:textId="77777777" w:rsidTr="009E0C15">
        <w:tc>
          <w:tcPr>
            <w:tcW w:w="8364" w:type="dxa"/>
            <w:shd w:val="clear" w:color="auto" w:fill="auto"/>
            <w:vAlign w:val="bottom"/>
          </w:tcPr>
          <w:p w14:paraId="4A7A8439" w14:textId="77777777" w:rsidR="006D332A" w:rsidRPr="004A4154" w:rsidRDefault="006D332A" w:rsidP="0036424C">
            <w:pPr>
              <w:spacing w:before="240" w:after="60"/>
              <w:jc w:val="left"/>
              <w:rPr>
                <w:rFonts w:cs="Calibri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2F5686" w14:textId="77777777" w:rsidR="006D332A" w:rsidRPr="004A4154" w:rsidRDefault="006D332A" w:rsidP="0036424C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1B4296">
              <w:rPr>
                <w:rFonts w:cs="Calibri"/>
                <w:color w:val="000000"/>
                <w:sz w:val="14"/>
                <w:szCs w:val="16"/>
              </w:rPr>
            </w:r>
            <w:r w:rsidR="001B4296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7777777" w:rsidR="009D58EB" w:rsidRPr="009D58EB" w:rsidRDefault="009D58EB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A4415E">
        <w:tc>
          <w:tcPr>
            <w:tcW w:w="2352" w:type="dxa"/>
            <w:vAlign w:val="center"/>
          </w:tcPr>
          <w:p w14:paraId="4592C355" w14:textId="63E16515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6AE8F4BB" wp14:editId="3D182F75">
                  <wp:extent cx="990600" cy="5143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2A5C7C68" w14:textId="4FD1320F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601899D" wp14:editId="4C0AA7B9">
                  <wp:extent cx="1282700" cy="4254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391D642B" w14:textId="39B0999D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408EE95" wp14:editId="6047B326">
                  <wp:extent cx="1231900" cy="3619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37989CEA" w14:textId="34446A19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65B5737D" wp14:editId="0A9FEC99">
                  <wp:extent cx="1263650" cy="4127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533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66691C35" w:rsidR="00251ECD" w:rsidRPr="004A4154" w:rsidRDefault="00251ECD" w:rsidP="00AD790C">
            <w:pPr>
              <w:spacing w:before="60" w:after="60"/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„</w:t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fldChar w:fldCharType="begin" w:fldLock="1"/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instrText xml:space="preserve"> INCLUDETEXT "../infobaza.doc</w:instrText>
            </w:r>
            <w:r w:rsidR="00D04ECD"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instrText>m</w:instrText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instrText xml:space="preserve">" temat \* MERGEFORMAT </w:instrText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fldChar w:fldCharType="separate"/>
            </w:r>
            <w:r w:rsidR="00985DF5" w:rsidRPr="00985DF5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(</w:t>
            </w:r>
            <w:proofErr w:type="spellStart"/>
            <w:r w:rsidR="00985DF5" w:rsidRPr="00985DF5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optopneumatycznego</w:t>
            </w:r>
            <w:proofErr w:type="spellEnd"/>
            <w:r w:rsidR="00985DF5" w:rsidRPr="00985DF5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 xml:space="preserve"> metali żelaznych i nieżelaznych)”</w:t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fldChar w:fldCharType="end"/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>
          <w:footerReference w:type="default" r:id="rId15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6ECBAFAE" w14:textId="77777777" w:rsidTr="00A4415E">
        <w:tc>
          <w:tcPr>
            <w:tcW w:w="2352" w:type="dxa"/>
            <w:vAlign w:val="center"/>
          </w:tcPr>
          <w:p w14:paraId="74B1D9EC" w14:textId="70C602DD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1A5C1E1" wp14:editId="13CB13DF">
                  <wp:extent cx="990600" cy="5143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66023721" w14:textId="75976F25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4F0B8F55" wp14:editId="2661160B">
                  <wp:extent cx="1282700" cy="42545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7E09EBB0" w14:textId="7C79EF33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9868B5F" wp14:editId="2F12BA18">
                  <wp:extent cx="1231900" cy="3619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5DA3C50F" w14:textId="5B8D9BB4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99D7223" wp14:editId="27935E19">
                  <wp:extent cx="1263650" cy="41275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7BD89BC4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Pr="00AD790C">
        <w:rPr>
          <w:rFonts w:cs="Calibri"/>
          <w:bCs/>
          <w:i/>
          <w:iCs/>
          <w:sz w:val="20"/>
        </w:rPr>
        <w:t>”</w:t>
      </w:r>
      <w:r w:rsidRPr="004A4154">
        <w:rPr>
          <w:rFonts w:cs="Calibri"/>
          <w:bCs/>
          <w:i/>
          <w:iCs/>
          <w:sz w:val="20"/>
        </w:rPr>
        <w:fldChar w:fldCharType="begin" w:fldLock="1"/>
      </w:r>
      <w:r w:rsidRPr="004A4154">
        <w:rPr>
          <w:rFonts w:cs="Calibri"/>
          <w:bCs/>
          <w:i/>
          <w:iCs/>
          <w:sz w:val="20"/>
        </w:rPr>
        <w:instrText xml:space="preserve"> INCLUDETEXT "../infobaza.doc</w:instrText>
      </w:r>
      <w:r w:rsidR="00D04ECD" w:rsidRPr="004A4154">
        <w:rPr>
          <w:rFonts w:cs="Calibri"/>
          <w:bCs/>
          <w:i/>
          <w:iCs/>
          <w:sz w:val="20"/>
        </w:rPr>
        <w:instrText>m</w:instrText>
      </w:r>
      <w:r w:rsidRPr="004A4154">
        <w:rPr>
          <w:rFonts w:cs="Calibri"/>
          <w:bCs/>
          <w:i/>
          <w:iCs/>
          <w:sz w:val="20"/>
        </w:rPr>
        <w:instrText xml:space="preserve">" temat \* MERGEFORMAT </w:instrText>
      </w:r>
      <w:r w:rsidRPr="004A4154">
        <w:rPr>
          <w:rFonts w:cs="Calibri"/>
          <w:bCs/>
          <w:i/>
          <w:iCs/>
          <w:sz w:val="20"/>
        </w:rPr>
        <w:fldChar w:fldCharType="separate"/>
      </w:r>
      <w:r w:rsidR="00985DF5" w:rsidRPr="00985DF5">
        <w:rPr>
          <w:rFonts w:cs="Calibri"/>
          <w:bCs/>
          <w:i/>
          <w:iCs/>
          <w:sz w:val="20"/>
        </w:rPr>
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(</w:t>
      </w:r>
      <w:proofErr w:type="spellStart"/>
      <w:r w:rsidR="00985DF5" w:rsidRPr="00985DF5">
        <w:rPr>
          <w:rFonts w:cs="Calibri"/>
          <w:bCs/>
          <w:i/>
          <w:iCs/>
          <w:sz w:val="20"/>
        </w:rPr>
        <w:t>optopneumatycznego</w:t>
      </w:r>
      <w:proofErr w:type="spellEnd"/>
      <w:r w:rsidR="00985DF5" w:rsidRPr="00985DF5">
        <w:rPr>
          <w:rFonts w:cs="Calibri"/>
          <w:bCs/>
          <w:i/>
          <w:iCs/>
          <w:sz w:val="20"/>
        </w:rPr>
        <w:t xml:space="preserve"> metali żelaznych i nieżelaznych)”</w:t>
      </w:r>
      <w:r w:rsidRPr="004A4154">
        <w:rPr>
          <w:rFonts w:cs="Calibri"/>
          <w:bCs/>
          <w:i/>
          <w:iCs/>
          <w:sz w:val="20"/>
        </w:rPr>
        <w:fldChar w:fldCharType="end"/>
      </w:r>
      <w:r w:rsidRPr="004A4154">
        <w:rPr>
          <w:rFonts w:cs="Calibri"/>
          <w:iCs/>
          <w:sz w:val="20"/>
        </w:rPr>
        <w:t>”</w:t>
      </w:r>
      <w:r w:rsidRPr="004A4154">
        <w:rPr>
          <w:rFonts w:cs="Calibri"/>
          <w:b/>
          <w:i/>
          <w:iCs/>
          <w:sz w:val="20"/>
        </w:rPr>
        <w:t xml:space="preserve"> </w:t>
      </w: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6"/>
          <w:footerReference w:type="default" r:id="rId17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07AF525F" w:rsidR="00433AF9" w:rsidRDefault="00F531D2" w:rsidP="00433AF9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7B0EA864" wp14:editId="1A353E9A">
                  <wp:extent cx="990600" cy="514350"/>
                  <wp:effectExtent l="0" t="0" r="0" b="0"/>
                  <wp:docPr id="249" name="Obraz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5D86DF8A" w14:textId="17A6D154" w:rsidR="00433AF9" w:rsidRDefault="00F531D2" w:rsidP="00433AF9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7C5F0CFE" wp14:editId="0EBA2EEC">
                  <wp:extent cx="1282700" cy="425450"/>
                  <wp:effectExtent l="0" t="0" r="0" b="0"/>
                  <wp:docPr id="250" name="Obraz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1A3AA25A" w14:textId="2F93851C" w:rsidR="00433AF9" w:rsidRDefault="00F531D2" w:rsidP="00433AF9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65827876" wp14:editId="01B8F4C9">
                  <wp:extent cx="1231900" cy="361950"/>
                  <wp:effectExtent l="0" t="0" r="0" b="0"/>
                  <wp:docPr id="251" name="Obraz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56731BC7" w14:textId="12CFE548" w:rsidR="00433AF9" w:rsidRDefault="00F531D2" w:rsidP="00433AF9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9544160" wp14:editId="2EC691B0">
                  <wp:extent cx="1263650" cy="412750"/>
                  <wp:effectExtent l="0" t="0" r="0" b="0"/>
                  <wp:docPr id="252" name="Obraz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C60843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C60843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C60843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C60843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C60843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C60843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C60843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C60843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C60843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C60843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C60843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C60843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C60843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C60843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C60843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C60843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C60843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C60843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C60843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C60843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C60843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C60843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C60843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44F02707" w:rsidR="00616912" w:rsidRDefault="00616912" w:rsidP="009811A4">
      <w:pPr>
        <w:jc w:val="left"/>
        <w:rPr>
          <w:rFonts w:cs="Calibri"/>
          <w:sz w:val="8"/>
          <w:szCs w:val="10"/>
        </w:rPr>
      </w:pPr>
    </w:p>
    <w:p w14:paraId="4C1618B9" w14:textId="77777777" w:rsidR="00616912" w:rsidRPr="00370033" w:rsidRDefault="00616912" w:rsidP="00616912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616912" w14:paraId="6C55614D" w14:textId="77777777" w:rsidTr="00EC19F4">
        <w:tc>
          <w:tcPr>
            <w:tcW w:w="3536" w:type="dxa"/>
            <w:vAlign w:val="center"/>
          </w:tcPr>
          <w:p w14:paraId="06BF619A" w14:textId="77777777" w:rsidR="00616912" w:rsidRDefault="00616912" w:rsidP="00EC19F4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95C1565" wp14:editId="4CAD8ED8">
                  <wp:extent cx="990600" cy="51435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7710161A" w14:textId="77777777" w:rsidR="00616912" w:rsidRDefault="00616912" w:rsidP="00EC19F4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394DD56D" wp14:editId="7A019215">
                  <wp:extent cx="1282700" cy="42545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3F2CD663" w14:textId="77777777" w:rsidR="00616912" w:rsidRDefault="00616912" w:rsidP="00EC19F4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94E2784" wp14:editId="364EBE68">
                  <wp:extent cx="1231900" cy="3619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36296005" w14:textId="77777777" w:rsidR="00616912" w:rsidRDefault="00616912" w:rsidP="00EC19F4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05EB7241" wp14:editId="348ACC41">
                  <wp:extent cx="1263650" cy="4127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82BDBC" w14:textId="77777777" w:rsidR="00616912" w:rsidRPr="00370033" w:rsidRDefault="00616912" w:rsidP="00616912">
      <w:pPr>
        <w:jc w:val="left"/>
        <w:rPr>
          <w:rFonts w:cs="Calibri"/>
          <w:sz w:val="8"/>
          <w:szCs w:val="10"/>
        </w:rPr>
      </w:pPr>
    </w:p>
    <w:p w14:paraId="0CB5AB65" w14:textId="77777777" w:rsidR="00616912" w:rsidRPr="004A4154" w:rsidRDefault="00616912" w:rsidP="00616912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616912" w:rsidRPr="00433AF9" w14:paraId="0C954ED3" w14:textId="77777777" w:rsidTr="00EC19F4">
        <w:tc>
          <w:tcPr>
            <w:tcW w:w="7905" w:type="dxa"/>
            <w:shd w:val="clear" w:color="auto" w:fill="auto"/>
          </w:tcPr>
          <w:p w14:paraId="307CE9DB" w14:textId="77777777" w:rsidR="00616912" w:rsidRPr="00433AF9" w:rsidRDefault="00616912" w:rsidP="00EC19F4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32437D2" w14:textId="77777777" w:rsidR="00616912" w:rsidRPr="00433AF9" w:rsidRDefault="00616912" w:rsidP="00EC19F4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5F7E5525" w14:textId="77777777" w:rsidR="00616912" w:rsidRPr="00433AF9" w:rsidRDefault="00616912" w:rsidP="00EC19F4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616912" w:rsidRPr="004A4154" w14:paraId="16198F8C" w14:textId="77777777" w:rsidTr="00EC19F4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56FDBB15" w14:textId="77777777" w:rsidR="00616912" w:rsidRPr="004A4154" w:rsidRDefault="00616912" w:rsidP="00EC19F4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EFF0AF0" w14:textId="77777777" w:rsidR="00616912" w:rsidRPr="004A4154" w:rsidRDefault="00616912" w:rsidP="00EC19F4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953921E" w14:textId="77777777" w:rsidR="00616912" w:rsidRPr="004A4154" w:rsidRDefault="00616912" w:rsidP="00EC19F4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616912" w:rsidRPr="004A4154" w14:paraId="4EEB5CDC" w14:textId="77777777" w:rsidTr="00EC19F4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6DA4B111" w14:textId="77777777" w:rsidR="00616912" w:rsidRPr="004A4154" w:rsidRDefault="00616912" w:rsidP="00EC19F4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229D6C1" w14:textId="77777777" w:rsidR="00616912" w:rsidRPr="004A4154" w:rsidRDefault="00616912" w:rsidP="00EC19F4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A20946F" w14:textId="77777777" w:rsidR="00616912" w:rsidRPr="004A4154" w:rsidRDefault="00616912" w:rsidP="00EC19F4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616912" w:rsidRPr="004A4154" w14:paraId="30AF6DB8" w14:textId="77777777" w:rsidTr="00EC19F4">
        <w:tc>
          <w:tcPr>
            <w:tcW w:w="7905" w:type="dxa"/>
            <w:shd w:val="clear" w:color="auto" w:fill="auto"/>
          </w:tcPr>
          <w:p w14:paraId="36564B8C" w14:textId="77777777" w:rsidR="00616912" w:rsidRPr="004A4154" w:rsidRDefault="00616912" w:rsidP="00EC19F4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279D1BB8" w14:textId="77777777" w:rsidR="00616912" w:rsidRPr="004A4154" w:rsidRDefault="00616912" w:rsidP="00EC19F4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13D1DDC" w14:textId="77777777" w:rsidR="00616912" w:rsidRPr="004A4154" w:rsidRDefault="00616912" w:rsidP="00EC19F4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616912" w:rsidRPr="004A4154" w14:paraId="7BD6B540" w14:textId="77777777" w:rsidTr="00EC19F4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5510FBCB" w14:textId="77777777" w:rsidR="00616912" w:rsidRPr="004A4154" w:rsidRDefault="00616912" w:rsidP="00EC19F4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7986D52" w14:textId="77777777" w:rsidR="00616912" w:rsidRPr="004A4154" w:rsidRDefault="00616912" w:rsidP="00EC19F4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DA69CB5" w14:textId="77777777" w:rsidR="00616912" w:rsidRPr="004A4154" w:rsidRDefault="00616912" w:rsidP="00EC19F4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616912" w:rsidRPr="004A4154" w14:paraId="2DCAC5AD" w14:textId="77777777" w:rsidTr="00EC19F4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6F44EDC" w14:textId="77777777" w:rsidR="00616912" w:rsidRPr="004A4154" w:rsidRDefault="00616912" w:rsidP="00EC19F4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5823C72" w14:textId="77777777" w:rsidR="00616912" w:rsidRPr="004A4154" w:rsidRDefault="00616912" w:rsidP="00EC19F4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05591E5" w14:textId="77777777" w:rsidR="00616912" w:rsidRPr="004A4154" w:rsidRDefault="00616912" w:rsidP="00EC19F4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616912" w:rsidRPr="004A4154" w14:paraId="0CEBC7D4" w14:textId="77777777" w:rsidTr="00EC19F4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70E3C43" w14:textId="77777777" w:rsidR="00616912" w:rsidRPr="004A4154" w:rsidRDefault="00616912" w:rsidP="00EC19F4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582ABBF1" w14:textId="77777777" w:rsidR="00616912" w:rsidRPr="004A4154" w:rsidRDefault="00616912" w:rsidP="00EC19F4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A78F213" w14:textId="77777777" w:rsidR="00616912" w:rsidRPr="004A4154" w:rsidRDefault="00616912" w:rsidP="00EC19F4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C5DCC7B" w14:textId="77777777" w:rsidR="00616912" w:rsidRDefault="00616912" w:rsidP="00616912">
      <w:pPr>
        <w:jc w:val="left"/>
        <w:rPr>
          <w:rFonts w:cs="Calibri"/>
          <w:sz w:val="8"/>
          <w:szCs w:val="10"/>
        </w:rPr>
      </w:pPr>
    </w:p>
    <w:p w14:paraId="457A7AED" w14:textId="55FAB65A" w:rsidR="00616912" w:rsidRPr="00433AF9" w:rsidRDefault="00616912" w:rsidP="00616912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616912" w:rsidRPr="00DF17FF" w14:paraId="5F4FEE29" w14:textId="77777777" w:rsidTr="00EC19F4">
        <w:trPr>
          <w:cantSplit/>
          <w:trHeight w:val="820"/>
        </w:trPr>
        <w:tc>
          <w:tcPr>
            <w:tcW w:w="637" w:type="dxa"/>
            <w:vAlign w:val="center"/>
          </w:tcPr>
          <w:p w14:paraId="40E898BE" w14:textId="77777777" w:rsidR="00616912" w:rsidRPr="00DF17FF" w:rsidRDefault="00616912" w:rsidP="00EC19F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36388DEF" w14:textId="77777777" w:rsidR="00616912" w:rsidRPr="00DF17FF" w:rsidRDefault="00616912" w:rsidP="00EC19F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32A9ECA8" w14:textId="77777777" w:rsidR="00616912" w:rsidRPr="00DF17FF" w:rsidRDefault="00616912" w:rsidP="00EC19F4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E8B2E9" w14:textId="77777777" w:rsidR="00616912" w:rsidRPr="00DF17FF" w:rsidRDefault="00616912" w:rsidP="00EC19F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24723A" w14:textId="77777777" w:rsidR="00616912" w:rsidRPr="00DF17FF" w:rsidRDefault="00616912" w:rsidP="00EC19F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363F1641" w14:textId="77777777" w:rsidR="00616912" w:rsidRPr="00DF17FF" w:rsidRDefault="00616912" w:rsidP="00EC19F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2D4586C5" w14:textId="77777777" w:rsidR="00616912" w:rsidRPr="00DF17FF" w:rsidRDefault="00616912" w:rsidP="00EC19F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616912" w:rsidRPr="00DF17FF" w14:paraId="6AD1EAE5" w14:textId="77777777" w:rsidTr="00EC19F4">
        <w:trPr>
          <w:cantSplit/>
        </w:trPr>
        <w:tc>
          <w:tcPr>
            <w:tcW w:w="637" w:type="dxa"/>
          </w:tcPr>
          <w:p w14:paraId="18707662" w14:textId="77777777" w:rsidR="00616912" w:rsidRPr="00616912" w:rsidRDefault="00616912" w:rsidP="00EC19F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2D7A5F20" w14:textId="77777777" w:rsidR="00616912" w:rsidRPr="00616912" w:rsidRDefault="00616912" w:rsidP="00EC19F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4AA01A14" w14:textId="77777777" w:rsidR="00616912" w:rsidRPr="00616912" w:rsidRDefault="00616912" w:rsidP="00EC19F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B1547BB" w14:textId="77777777" w:rsidR="00616912" w:rsidRPr="00616912" w:rsidRDefault="00616912" w:rsidP="00EC19F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7A6DC24C" w14:textId="77777777" w:rsidR="00616912" w:rsidRPr="00616912" w:rsidRDefault="00616912" w:rsidP="00EC19F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5FC3D711" w14:textId="77777777" w:rsidR="00616912" w:rsidRPr="00616912" w:rsidRDefault="00616912" w:rsidP="00EC19F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771E91F2" w14:textId="77777777" w:rsidR="00616912" w:rsidRPr="00616912" w:rsidRDefault="00616912" w:rsidP="00EC19F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616912" w:rsidRPr="00DF17FF" w14:paraId="159BA267" w14:textId="77777777" w:rsidTr="00EC19F4">
        <w:trPr>
          <w:cantSplit/>
        </w:trPr>
        <w:tc>
          <w:tcPr>
            <w:tcW w:w="637" w:type="dxa"/>
            <w:vAlign w:val="center"/>
          </w:tcPr>
          <w:p w14:paraId="122D484F" w14:textId="77777777" w:rsidR="00616912" w:rsidRPr="00DF17FF" w:rsidRDefault="00616912" w:rsidP="00616912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6E3BAE93" w14:textId="77777777" w:rsidR="00616912" w:rsidRPr="00DF17FF" w:rsidRDefault="00616912" w:rsidP="00616912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2A5403B" w14:textId="77777777" w:rsidR="00616912" w:rsidRPr="00DF17FF" w:rsidRDefault="00616912" w:rsidP="00616912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89DD09B" w14:textId="77777777" w:rsidR="00616912" w:rsidRPr="00DF17FF" w:rsidRDefault="00616912" w:rsidP="00616912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958947D" w14:textId="77777777" w:rsidR="00616912" w:rsidRPr="00DF17FF" w:rsidRDefault="00616912" w:rsidP="00616912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56456982" w14:textId="77777777" w:rsidR="00616912" w:rsidRPr="00DF17FF" w:rsidRDefault="00616912" w:rsidP="00616912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ED81DC" w14:textId="77777777" w:rsidR="00616912" w:rsidRPr="00DF17FF" w:rsidRDefault="00616912" w:rsidP="00616912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616912" w:rsidRPr="00DF17FF" w14:paraId="11EBB8D4" w14:textId="77777777" w:rsidTr="00EC19F4">
        <w:trPr>
          <w:cantSplit/>
        </w:trPr>
        <w:tc>
          <w:tcPr>
            <w:tcW w:w="637" w:type="dxa"/>
            <w:vAlign w:val="center"/>
          </w:tcPr>
          <w:p w14:paraId="0EB1F5DB" w14:textId="77777777" w:rsidR="00616912" w:rsidRPr="00DF17FF" w:rsidRDefault="00616912" w:rsidP="00616912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5C317B05" w14:textId="77777777" w:rsidR="00616912" w:rsidRPr="00DF17FF" w:rsidRDefault="00616912" w:rsidP="00616912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1494BF3" w14:textId="77777777" w:rsidR="00616912" w:rsidRPr="00DF17FF" w:rsidRDefault="00616912" w:rsidP="00616912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3F3A104" w14:textId="77777777" w:rsidR="00616912" w:rsidRPr="00DF17FF" w:rsidRDefault="00616912" w:rsidP="00616912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474D41E" w14:textId="77777777" w:rsidR="00616912" w:rsidRPr="00DF17FF" w:rsidRDefault="00616912" w:rsidP="00616912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0FA6F8C" w14:textId="77777777" w:rsidR="00616912" w:rsidRPr="00DF17FF" w:rsidRDefault="00616912" w:rsidP="00616912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42960FDF" w14:textId="77777777" w:rsidR="00616912" w:rsidRPr="00DF17FF" w:rsidRDefault="00616912" w:rsidP="00616912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616912" w:rsidRPr="00DF17FF" w14:paraId="2A8BD745" w14:textId="77777777" w:rsidTr="00EC19F4">
        <w:trPr>
          <w:cantSplit/>
        </w:trPr>
        <w:tc>
          <w:tcPr>
            <w:tcW w:w="637" w:type="dxa"/>
            <w:vAlign w:val="center"/>
          </w:tcPr>
          <w:p w14:paraId="1B1E5630" w14:textId="77777777" w:rsidR="00616912" w:rsidRPr="00DF17FF" w:rsidRDefault="00616912" w:rsidP="00616912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75DD399D" w14:textId="77777777" w:rsidR="00616912" w:rsidRPr="00DF17FF" w:rsidRDefault="00616912" w:rsidP="00616912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2F8357E" w14:textId="77777777" w:rsidR="00616912" w:rsidRPr="00DF17FF" w:rsidRDefault="00616912" w:rsidP="00616912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7290D8C" w14:textId="77777777" w:rsidR="00616912" w:rsidRPr="00DF17FF" w:rsidRDefault="00616912" w:rsidP="00616912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CF9877C" w14:textId="77777777" w:rsidR="00616912" w:rsidRPr="00DF17FF" w:rsidRDefault="00616912" w:rsidP="00616912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5BCF486F" w14:textId="77777777" w:rsidR="00616912" w:rsidRPr="00DF17FF" w:rsidRDefault="00616912" w:rsidP="00616912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A1AA07E" w14:textId="77777777" w:rsidR="00616912" w:rsidRPr="00DF17FF" w:rsidRDefault="00616912" w:rsidP="00616912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63BC31ED" w14:textId="6B8365E8" w:rsidR="00616912" w:rsidRDefault="00616912" w:rsidP="00616912">
      <w:pPr>
        <w:rPr>
          <w:rFonts w:ascii="Lato" w:hAnsi="Lato"/>
          <w:sz w:val="14"/>
          <w:szCs w:val="16"/>
        </w:rPr>
      </w:pPr>
    </w:p>
    <w:p w14:paraId="2AE9666D" w14:textId="77777777" w:rsidR="00616912" w:rsidRPr="00DF17FF" w:rsidRDefault="00616912" w:rsidP="0061691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616912" w:rsidRPr="00DF17FF" w14:paraId="529F8D88" w14:textId="77777777" w:rsidTr="00616912">
        <w:tc>
          <w:tcPr>
            <w:tcW w:w="2583" w:type="dxa"/>
            <w:shd w:val="clear" w:color="auto" w:fill="auto"/>
          </w:tcPr>
          <w:p w14:paraId="3F08E0A9" w14:textId="77777777" w:rsidR="00616912" w:rsidRPr="00DF17FF" w:rsidRDefault="00616912" w:rsidP="00EC19F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616912" w:rsidRPr="00DF17FF" w14:paraId="453D648C" w14:textId="77777777" w:rsidTr="00616912">
        <w:tc>
          <w:tcPr>
            <w:tcW w:w="2583" w:type="dxa"/>
            <w:shd w:val="clear" w:color="auto" w:fill="auto"/>
          </w:tcPr>
          <w:p w14:paraId="4E0587F3" w14:textId="77777777" w:rsidR="00616912" w:rsidRPr="00DF17FF" w:rsidRDefault="00616912" w:rsidP="00EC19F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07E3B0F0" w14:textId="77777777" w:rsidR="00616912" w:rsidRDefault="00616912" w:rsidP="009811A4">
      <w:pPr>
        <w:jc w:val="left"/>
        <w:rPr>
          <w:rFonts w:cs="Calibri"/>
          <w:sz w:val="8"/>
          <w:szCs w:val="10"/>
        </w:rPr>
      </w:pPr>
    </w:p>
    <w:p w14:paraId="420A4A55" w14:textId="77777777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8"/>
          <w:headerReference w:type="default" r:id="rId19"/>
          <w:footerReference w:type="default" r:id="rId20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3A82B053" w14:textId="77777777" w:rsidTr="00A4415E">
        <w:tc>
          <w:tcPr>
            <w:tcW w:w="2352" w:type="dxa"/>
            <w:vAlign w:val="center"/>
          </w:tcPr>
          <w:p w14:paraId="28C5E0B6" w14:textId="1FDB7118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5126800B" wp14:editId="18F23B58">
                  <wp:extent cx="990600" cy="51435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4A4A78EA" w14:textId="3A330896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4D0AFDA9" wp14:editId="11FD36FB">
                  <wp:extent cx="1282700" cy="4254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260D77D6" w14:textId="4134DD4B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39B22A2A" wp14:editId="74C4E93E">
                  <wp:extent cx="1231900" cy="36195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6DBB0383" w14:textId="4B78FB9F" w:rsidR="00370033" w:rsidRDefault="00F531D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3086B12" wp14:editId="49F808DE">
                  <wp:extent cx="1263650" cy="41275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69317D1C" w:rsidR="009811A4" w:rsidRPr="004A4154" w:rsidRDefault="009811A4" w:rsidP="00370033">
            <w:pPr>
              <w:spacing w:before="60" w:after="60"/>
              <w:rPr>
                <w:rFonts w:cs="Calibri"/>
                <w:bCs/>
                <w:i/>
                <w:sz w:val="18"/>
                <w:szCs w:val="20"/>
              </w:rPr>
            </w:pPr>
            <w:r w:rsidRPr="004A4154">
              <w:rPr>
                <w:rFonts w:cs="Calibri"/>
                <w:bCs/>
                <w:i/>
                <w:sz w:val="18"/>
                <w:szCs w:val="20"/>
              </w:rPr>
              <w:t>„</w:t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fldChar w:fldCharType="begin" w:fldLock="1"/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instrText xml:space="preserve"> INCLUDETEXT "../infobaza.doc</w:instrText>
            </w:r>
            <w:r w:rsidR="00D04ECD" w:rsidRPr="004A4154">
              <w:rPr>
                <w:rFonts w:cs="Calibri"/>
                <w:bCs/>
                <w:i/>
                <w:sz w:val="18"/>
                <w:szCs w:val="20"/>
              </w:rPr>
              <w:instrText>m</w:instrText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instrText xml:space="preserve">" temat \* MERGEFORMAT </w:instrText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fldChar w:fldCharType="separate"/>
            </w:r>
            <w:r w:rsidR="00985DF5" w:rsidRPr="00985DF5">
              <w:rPr>
                <w:rFonts w:cs="Calibri"/>
                <w:bCs/>
                <w:i/>
                <w:sz w:val="18"/>
                <w:szCs w:val="20"/>
              </w:rPr>
      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(</w:t>
            </w:r>
            <w:proofErr w:type="spellStart"/>
            <w:r w:rsidR="00985DF5" w:rsidRPr="00985DF5">
              <w:rPr>
                <w:rFonts w:cs="Calibri"/>
                <w:bCs/>
                <w:i/>
                <w:sz w:val="18"/>
                <w:szCs w:val="20"/>
              </w:rPr>
              <w:t>optopneumatycznego</w:t>
            </w:r>
            <w:proofErr w:type="spellEnd"/>
            <w:r w:rsidR="00985DF5" w:rsidRPr="00985DF5">
              <w:rPr>
                <w:rFonts w:cs="Calibri"/>
                <w:bCs/>
                <w:i/>
                <w:sz w:val="18"/>
                <w:szCs w:val="20"/>
              </w:rPr>
              <w:t xml:space="preserve"> metali żelaznych i nieżelaznych)”</w:t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fldChar w:fldCharType="end"/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t>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5D4A95C1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Oświadczenie o przynależności lub braku przynależności do tej samej grupy kapitałowej w postępowanie o zamówienie publiczne na zadanie pn. „</w:t>
      </w:r>
      <w:r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fldChar w:fldCharType="begin" w:fldLock="1"/>
      </w:r>
      <w:r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instrText xml:space="preserve"> INCLUDETEXT "../infobaza.doc</w:instrText>
      </w:r>
      <w:r w:rsidR="00D04ECD"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instrText>m</w:instrText>
      </w:r>
      <w:r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instrText xml:space="preserve">" temat \* MERGEFORMAT </w:instrText>
      </w:r>
      <w:r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fldChar w:fldCharType="separate"/>
      </w:r>
      <w:r w:rsidR="00985DF5" w:rsidRPr="00985DF5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t xml:space="preserve"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</w:t>
      </w:r>
      <w:r w:rsidR="00985DF5" w:rsidRPr="00985DF5">
        <w:rPr>
          <w:b/>
          <w:bCs/>
          <w:szCs w:val="24"/>
        </w:rPr>
        <w:t>(</w:t>
      </w:r>
      <w:proofErr w:type="spellStart"/>
      <w:r w:rsidR="00985DF5" w:rsidRPr="00985DF5">
        <w:rPr>
          <w:b/>
          <w:bCs/>
          <w:szCs w:val="24"/>
        </w:rPr>
        <w:t>optopneumatycznego</w:t>
      </w:r>
      <w:proofErr w:type="spellEnd"/>
      <w:r w:rsidR="00985DF5" w:rsidRPr="00985DF5">
        <w:rPr>
          <w:b/>
          <w:bCs/>
          <w:szCs w:val="24"/>
        </w:rPr>
        <w:t xml:space="preserve"> metali żelaznych i nieżelaznych</w:t>
      </w:r>
      <w:r w:rsidR="00985DF5" w:rsidRPr="00C53D69">
        <w:rPr>
          <w:b/>
          <w:bCs/>
        </w:rPr>
        <w:t>)</w:t>
      </w:r>
      <w:r w:rsidR="00985DF5">
        <w:rPr>
          <w:b/>
          <w:bCs/>
        </w:rPr>
        <w:t>”</w:t>
      </w:r>
      <w:r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fldChar w:fldCharType="end"/>
      </w:r>
    </w:p>
    <w:p w14:paraId="0B69CD81" w14:textId="77777777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24 ust. 11, w związku z art. 24 ust. 1 pkt. 23 ustawy z dnia 29 stycznia 2004 roku Prawo zamówień publicznych (Dz. U. z 2016 roku poz. 2164 z </w:t>
      </w:r>
      <w:proofErr w:type="spellStart"/>
      <w:r w:rsidRPr="004A4154">
        <w:rPr>
          <w:rFonts w:cs="Calibri"/>
          <w:sz w:val="20"/>
        </w:rPr>
        <w:t>późn</w:t>
      </w:r>
      <w:proofErr w:type="spellEnd"/>
      <w:r w:rsidRPr="004A4154">
        <w:rPr>
          <w:rFonts w:cs="Calibri"/>
          <w:sz w:val="20"/>
        </w:rPr>
        <w:t xml:space="preserve">. zm.),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5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1B4296">
              <w:rPr>
                <w:rFonts w:cs="Calibri"/>
                <w:color w:val="000000"/>
                <w:sz w:val="20"/>
              </w:rPr>
            </w:r>
            <w:r w:rsidR="001B4296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8932" w:type="dxa"/>
            <w:shd w:val="clear" w:color="auto" w:fill="auto"/>
          </w:tcPr>
          <w:p w14:paraId="3F1DB856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24 ust. 1 pkt 23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1B4296">
              <w:rPr>
                <w:rFonts w:cs="Calibri"/>
                <w:color w:val="000000"/>
                <w:sz w:val="20"/>
              </w:rPr>
            </w:r>
            <w:r w:rsidR="001B4296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77777777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przynależę (-my) do tej samej grupy kapitałowej, o której mowa art. 24 ust. 1 pkt 23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77777777" w:rsidR="005C6E61" w:rsidRPr="00370033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5C6E61" w:rsidRPr="00370033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59CC" w14:textId="77777777" w:rsidR="00941A5B" w:rsidRDefault="00941A5B" w:rsidP="00182CB4">
      <w:r>
        <w:separator/>
      </w:r>
    </w:p>
  </w:endnote>
  <w:endnote w:type="continuationSeparator" w:id="0">
    <w:p w14:paraId="4D4B0975" w14:textId="77777777" w:rsidR="00941A5B" w:rsidRDefault="00941A5B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C72715" w:rsidRDefault="00C727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C72715" w:rsidRDefault="00C72715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51ECD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251ECD" w:rsidRPr="00F92FE3" w:rsidRDefault="00251ECD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251ECD" w:rsidRPr="00F92FE3" w:rsidRDefault="00251ECD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C72715" w:rsidRPr="00251ECD" w:rsidRDefault="00C72715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6D332A" w:rsidRPr="00251ECD" w:rsidRDefault="006D332A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6D332A" w:rsidRPr="00251ECD" w:rsidRDefault="006D332A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437DC" w14:textId="77777777" w:rsidR="00941A5B" w:rsidRDefault="00941A5B" w:rsidP="00182CB4">
      <w:r>
        <w:separator/>
      </w:r>
    </w:p>
  </w:footnote>
  <w:footnote w:type="continuationSeparator" w:id="0">
    <w:p w14:paraId="1394172F" w14:textId="77777777" w:rsidR="00941A5B" w:rsidRDefault="00941A5B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3C5309" w14:paraId="09C6A624" w14:textId="77777777">
      <w:tc>
        <w:tcPr>
          <w:tcW w:w="3614" w:type="dxa"/>
        </w:tcPr>
        <w:p w14:paraId="4219A558" w14:textId="07303289" w:rsidR="00C72715" w:rsidRPr="003C5309" w:rsidRDefault="00C72715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</w:instrText>
          </w:r>
          <w:r w:rsidR="005C1ED0" w:rsidRPr="003C5309">
            <w:rPr>
              <w:rFonts w:ascii="Lato" w:hAnsi="Lato"/>
              <w:i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="00D5130A" w:rsidRPr="00D5130A">
            <w:rPr>
              <w:rFonts w:ascii="Lato" w:hAnsi="Lato"/>
              <w:i/>
              <w:sz w:val="16"/>
              <w:szCs w:val="18"/>
            </w:rPr>
            <w:t>CR.271.4.2020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C72715" w:rsidRPr="003C5309" w:rsidRDefault="00C72715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C72715" w:rsidRPr="003C5309" w:rsidRDefault="00C72715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C72715" w:rsidRPr="005C1ED0" w:rsidRDefault="00C72715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3C5309" w14:paraId="7E88D0CE" w14:textId="77777777">
      <w:tc>
        <w:tcPr>
          <w:tcW w:w="3614" w:type="dxa"/>
        </w:tcPr>
        <w:p w14:paraId="2D70E847" w14:textId="71C838FA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iCs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i/>
              <w:iCs/>
              <w:sz w:val="16"/>
              <w:szCs w:val="18"/>
            </w:rPr>
            <w:instrText xml:space="preserve"> INCLUDETEXT "../infobaza.doc</w:instrText>
          </w:r>
          <w:r w:rsidR="005C1ED0" w:rsidRPr="003C5309">
            <w:rPr>
              <w:rFonts w:ascii="Lato" w:hAnsi="Lato"/>
              <w:i/>
              <w:iCs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i/>
              <w:iCs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i/>
              <w:iCs/>
              <w:sz w:val="16"/>
              <w:szCs w:val="18"/>
            </w:rPr>
            <w:fldChar w:fldCharType="separate"/>
          </w:r>
          <w:bookmarkStart w:id="4" w:name="numer"/>
          <w:r w:rsidR="00D5130A" w:rsidRPr="00D5130A">
            <w:rPr>
              <w:rFonts w:ascii="Lato" w:hAnsi="Lato"/>
              <w:bCs/>
              <w:i/>
              <w:iCs/>
              <w:sz w:val="16"/>
              <w:szCs w:val="18"/>
            </w:rPr>
            <w:t>CR.271.4.2020</w:t>
          </w:r>
          <w:bookmarkEnd w:id="4"/>
          <w:r w:rsidRPr="003C5309">
            <w:rPr>
              <w:rFonts w:ascii="Lato" w:hAnsi="Lato"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5F8BB140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C72715" w:rsidRPr="003C5309" w:rsidRDefault="00C72715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C72715" w:rsidRDefault="00C72715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C72715" w:rsidRDefault="00C7271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C5309" w14:paraId="067398EC" w14:textId="77777777">
      <w:tc>
        <w:tcPr>
          <w:tcW w:w="3614" w:type="dxa"/>
        </w:tcPr>
        <w:p w14:paraId="524DC33D" w14:textId="55221F8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</w:instrText>
          </w:r>
          <w:r w:rsidR="00D04ECD" w:rsidRPr="003C5309">
            <w:rPr>
              <w:rFonts w:ascii="Lato" w:hAnsi="Lato"/>
              <w:bCs/>
              <w:i/>
              <w:iCs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="00D5130A" w:rsidRPr="00D5130A">
            <w:rPr>
              <w:rFonts w:ascii="Lato" w:hAnsi="Lato"/>
              <w:bCs/>
              <w:i/>
              <w:iCs/>
              <w:sz w:val="16"/>
              <w:szCs w:val="18"/>
            </w:rPr>
            <w:t>CR.271.4.2020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C72715" w:rsidRPr="003C5309" w:rsidRDefault="00C72715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C72715" w:rsidRPr="00723FBC" w:rsidRDefault="00C72715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9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0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1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1"/>
  </w:num>
  <w:num w:numId="5">
    <w:abstractNumId w:val="25"/>
  </w:num>
  <w:num w:numId="6">
    <w:abstractNumId w:val="11"/>
  </w:num>
  <w:num w:numId="7">
    <w:abstractNumId w:val="19"/>
  </w:num>
  <w:num w:numId="8">
    <w:abstractNumId w:val="0"/>
  </w:num>
  <w:num w:numId="9">
    <w:abstractNumId w:val="13"/>
  </w:num>
  <w:num w:numId="10">
    <w:abstractNumId w:val="12"/>
  </w:num>
  <w:num w:numId="11">
    <w:abstractNumId w:val="8"/>
  </w:num>
  <w:num w:numId="12">
    <w:abstractNumId w:val="21"/>
  </w:num>
  <w:num w:numId="13">
    <w:abstractNumId w:val="18"/>
  </w:num>
  <w:num w:numId="14">
    <w:abstractNumId w:val="20"/>
  </w:num>
  <w:num w:numId="15">
    <w:abstractNumId w:val="7"/>
  </w:num>
  <w:num w:numId="16">
    <w:abstractNumId w:val="5"/>
  </w:num>
  <w:num w:numId="17">
    <w:abstractNumId w:val="26"/>
  </w:num>
  <w:num w:numId="18">
    <w:abstractNumId w:val="17"/>
  </w:num>
  <w:num w:numId="19">
    <w:abstractNumId w:val="6"/>
  </w:num>
  <w:num w:numId="20">
    <w:abstractNumId w:val="24"/>
  </w:num>
  <w:num w:numId="21">
    <w:abstractNumId w:val="4"/>
  </w:num>
  <w:num w:numId="22">
    <w:abstractNumId w:val="23"/>
  </w:num>
  <w:num w:numId="23">
    <w:abstractNumId w:val="27"/>
  </w:num>
  <w:num w:numId="24">
    <w:abstractNumId w:val="2"/>
  </w:num>
  <w:num w:numId="25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6"/>
  </w:num>
  <w:num w:numId="27">
    <w:abstractNumId w:val="3"/>
  </w:num>
  <w:num w:numId="28">
    <w:abstractNumId w:val="14"/>
  </w:num>
  <w:num w:numId="2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A2949"/>
    <w:rsid w:val="000B5A38"/>
    <w:rsid w:val="000D195D"/>
    <w:rsid w:val="000E4F1A"/>
    <w:rsid w:val="000E68E9"/>
    <w:rsid w:val="000F3C79"/>
    <w:rsid w:val="000F4ED5"/>
    <w:rsid w:val="001058AF"/>
    <w:rsid w:val="00121EA7"/>
    <w:rsid w:val="001348C8"/>
    <w:rsid w:val="00153CFA"/>
    <w:rsid w:val="001625EC"/>
    <w:rsid w:val="00165631"/>
    <w:rsid w:val="00182CB4"/>
    <w:rsid w:val="001A05CB"/>
    <w:rsid w:val="001B4296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795"/>
    <w:rsid w:val="00466314"/>
    <w:rsid w:val="00466A53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7A41"/>
    <w:rsid w:val="00537B86"/>
    <w:rsid w:val="00543B2A"/>
    <w:rsid w:val="00585EBC"/>
    <w:rsid w:val="00597622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F3132"/>
    <w:rsid w:val="0061254A"/>
    <w:rsid w:val="00616912"/>
    <w:rsid w:val="00622419"/>
    <w:rsid w:val="00627B00"/>
    <w:rsid w:val="00642FC3"/>
    <w:rsid w:val="006436BB"/>
    <w:rsid w:val="006553B3"/>
    <w:rsid w:val="00690C3B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746F"/>
    <w:rsid w:val="0074792C"/>
    <w:rsid w:val="007643E3"/>
    <w:rsid w:val="00773058"/>
    <w:rsid w:val="0077645E"/>
    <w:rsid w:val="00785E7B"/>
    <w:rsid w:val="0079424F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61AC"/>
    <w:rsid w:val="00876439"/>
    <w:rsid w:val="0088643C"/>
    <w:rsid w:val="00891EEB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531D2"/>
    <w:rsid w:val="00F60351"/>
    <w:rsid w:val="00F65CC5"/>
    <w:rsid w:val="00F73269"/>
    <w:rsid w:val="00F75380"/>
    <w:rsid w:val="00F84F2D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1548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2020-06-25T19:46:00Z</dcterms:created>
  <dcterms:modified xsi:type="dcterms:W3CDTF">2020-06-26T04:06:00Z</dcterms:modified>
</cp:coreProperties>
</file>